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7C8BF" w14:textId="7B81A38A" w:rsidR="007B095B" w:rsidRPr="001E0BFB" w:rsidRDefault="007C3FEE" w:rsidP="00982468">
      <w:pPr>
        <w:jc w:val="both"/>
        <w:rPr>
          <w:rFonts w:asciiTheme="minorHAnsi" w:hAnsiTheme="minorHAnsi" w:cstheme="minorHAnsi"/>
        </w:rPr>
      </w:pPr>
      <w:r w:rsidRPr="001E0BFB">
        <w:rPr>
          <w:rFonts w:asciiTheme="minorHAnsi" w:hAnsiTheme="minorHAnsi" w:cstheme="minorHAnsi"/>
          <w:noProof/>
          <w:lang w:eastAsia="en-GB"/>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v:textbox>
                </v:shape>
              </v:group>
            </w:pict>
          </mc:Fallback>
        </mc:AlternateContent>
      </w:r>
      <w:r w:rsidR="00605F84" w:rsidRPr="001E0BFB">
        <w:rPr>
          <w:rFonts w:asciiTheme="minorHAnsi" w:hAnsiTheme="minorHAnsi" w:cstheme="minorHAnsi"/>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rsidRPr="001E0BFB">
        <w:rPr>
          <w:rFonts w:asciiTheme="minorHAnsi" w:hAnsiTheme="minorHAnsi" w:cstheme="minorHAnsi"/>
        </w:rPr>
        <w:tab/>
      </w:r>
      <w:r w:rsidR="007B095B" w:rsidRPr="001E0BFB">
        <w:rPr>
          <w:rFonts w:asciiTheme="minorHAnsi" w:hAnsiTheme="minorHAnsi" w:cstheme="minorHAnsi"/>
        </w:rPr>
        <w:tab/>
      </w:r>
      <w:r w:rsidR="007B095B" w:rsidRPr="001E0BFB">
        <w:rPr>
          <w:rFonts w:asciiTheme="minorHAnsi" w:hAnsiTheme="minorHAnsi" w:cstheme="minorHAnsi"/>
        </w:rPr>
        <w:tab/>
      </w:r>
      <w:r w:rsidR="007B095B" w:rsidRPr="001E0BFB">
        <w:rPr>
          <w:rFonts w:asciiTheme="minorHAnsi" w:hAnsiTheme="minorHAnsi" w:cstheme="minorHAnsi"/>
        </w:rPr>
        <w:tab/>
      </w:r>
      <w:r w:rsidR="007B095B" w:rsidRPr="001E0BFB">
        <w:rPr>
          <w:rFonts w:asciiTheme="minorHAnsi" w:hAnsiTheme="minorHAnsi" w:cstheme="minorHAnsi"/>
        </w:rPr>
        <w:tab/>
      </w:r>
      <w:r w:rsidR="007B095B" w:rsidRPr="001E0BFB">
        <w:rPr>
          <w:rFonts w:asciiTheme="minorHAnsi" w:hAnsiTheme="minorHAnsi" w:cstheme="minorHAnsi"/>
        </w:rPr>
        <w:tab/>
      </w:r>
      <w:r w:rsidR="007B095B" w:rsidRPr="001E0BFB">
        <w:rPr>
          <w:rFonts w:asciiTheme="minorHAnsi" w:hAnsiTheme="minorHAnsi" w:cstheme="minorHAnsi"/>
        </w:rPr>
        <w:tab/>
      </w:r>
      <w:r w:rsidR="007B095B" w:rsidRPr="001E0BFB">
        <w:rPr>
          <w:rFonts w:asciiTheme="minorHAnsi" w:hAnsiTheme="minorHAnsi" w:cstheme="minorHAnsi"/>
        </w:rPr>
        <w:tab/>
      </w:r>
      <w:r w:rsidR="007B095B" w:rsidRPr="001E0BFB">
        <w:rPr>
          <w:rFonts w:asciiTheme="minorHAnsi" w:hAnsiTheme="minorHAnsi" w:cstheme="minorHAnsi"/>
        </w:rPr>
        <w:tab/>
      </w:r>
    </w:p>
    <w:p w14:paraId="366D0FB2" w14:textId="77777777" w:rsidR="007B095B" w:rsidRPr="001E0BFB" w:rsidRDefault="007B095B" w:rsidP="00982468">
      <w:pPr>
        <w:jc w:val="both"/>
        <w:rPr>
          <w:rFonts w:asciiTheme="minorHAnsi" w:hAnsiTheme="minorHAnsi" w:cstheme="minorHAnsi"/>
        </w:rPr>
      </w:pPr>
    </w:p>
    <w:p w14:paraId="10FFDE02" w14:textId="77777777" w:rsidR="007B095B" w:rsidRPr="001E0BFB" w:rsidRDefault="007B095B" w:rsidP="00982468">
      <w:pPr>
        <w:ind w:left="5760" w:firstLine="720"/>
        <w:jc w:val="both"/>
        <w:rPr>
          <w:rFonts w:asciiTheme="minorHAnsi" w:hAnsiTheme="minorHAnsi" w:cstheme="minorHAnsi"/>
          <w:sz w:val="22"/>
          <w:szCs w:val="22"/>
        </w:rPr>
      </w:pPr>
    </w:p>
    <w:p w14:paraId="42F4AAFF" w14:textId="77777777" w:rsidR="007B095B" w:rsidRPr="001E0BFB" w:rsidRDefault="007B095B" w:rsidP="00982468">
      <w:pPr>
        <w:ind w:left="5760" w:firstLine="720"/>
        <w:jc w:val="both"/>
        <w:rPr>
          <w:rFonts w:asciiTheme="minorHAnsi" w:hAnsiTheme="minorHAnsi" w:cstheme="minorHAnsi"/>
          <w:sz w:val="26"/>
          <w:szCs w:val="26"/>
        </w:rPr>
      </w:pPr>
    </w:p>
    <w:p w14:paraId="0A674214" w14:textId="09F636F2" w:rsidR="00FA185E" w:rsidRPr="001E0BFB" w:rsidRDefault="00FA185E"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Minutes of an ordinary meeting of the Parish Council held on </w:t>
      </w:r>
      <w:r w:rsidR="00D74C4F">
        <w:rPr>
          <w:rFonts w:asciiTheme="minorHAnsi" w:hAnsiTheme="minorHAnsi" w:cstheme="minorHAnsi"/>
          <w:sz w:val="24"/>
          <w:szCs w:val="24"/>
        </w:rPr>
        <w:t>Thursday</w:t>
      </w:r>
      <w:r w:rsidR="000A3918" w:rsidRPr="001E0BFB">
        <w:rPr>
          <w:rFonts w:asciiTheme="minorHAnsi" w:hAnsiTheme="minorHAnsi" w:cstheme="minorHAnsi"/>
          <w:sz w:val="24"/>
          <w:szCs w:val="24"/>
        </w:rPr>
        <w:t xml:space="preserve"> </w:t>
      </w:r>
      <w:r w:rsidR="001E0BFB">
        <w:rPr>
          <w:rFonts w:asciiTheme="minorHAnsi" w:hAnsiTheme="minorHAnsi" w:cstheme="minorHAnsi"/>
          <w:sz w:val="24"/>
          <w:szCs w:val="24"/>
        </w:rPr>
        <w:t>21</w:t>
      </w:r>
      <w:r w:rsidR="001E0BFB" w:rsidRPr="001E0BFB">
        <w:rPr>
          <w:rFonts w:asciiTheme="minorHAnsi" w:hAnsiTheme="minorHAnsi" w:cstheme="minorHAnsi"/>
          <w:sz w:val="24"/>
          <w:szCs w:val="24"/>
          <w:vertAlign w:val="superscript"/>
        </w:rPr>
        <w:t>st</w:t>
      </w:r>
      <w:r w:rsidR="001E0BFB">
        <w:rPr>
          <w:rFonts w:asciiTheme="minorHAnsi" w:hAnsiTheme="minorHAnsi" w:cstheme="minorHAnsi"/>
          <w:sz w:val="24"/>
          <w:szCs w:val="24"/>
        </w:rPr>
        <w:t xml:space="preserve"> July</w:t>
      </w:r>
      <w:r w:rsidR="000A3918" w:rsidRPr="001E0BFB">
        <w:rPr>
          <w:rFonts w:asciiTheme="minorHAnsi" w:hAnsiTheme="minorHAnsi" w:cstheme="minorHAnsi"/>
          <w:sz w:val="24"/>
          <w:szCs w:val="24"/>
        </w:rPr>
        <w:t xml:space="preserve">, </w:t>
      </w:r>
      <w:r w:rsidR="0009339D" w:rsidRPr="001E0BFB">
        <w:rPr>
          <w:rFonts w:asciiTheme="minorHAnsi" w:hAnsiTheme="minorHAnsi" w:cstheme="minorHAnsi"/>
          <w:sz w:val="24"/>
          <w:szCs w:val="24"/>
        </w:rPr>
        <w:t xml:space="preserve">8pm at </w:t>
      </w:r>
      <w:r w:rsidRPr="001E0BFB">
        <w:rPr>
          <w:rFonts w:asciiTheme="minorHAnsi" w:hAnsiTheme="minorHAnsi" w:cstheme="minorHAnsi"/>
          <w:sz w:val="24"/>
          <w:szCs w:val="24"/>
        </w:rPr>
        <w:t>Hamstead Marshall Village Hall.</w:t>
      </w:r>
    </w:p>
    <w:p w14:paraId="365EB4C2" w14:textId="77777777" w:rsidR="00FA185E" w:rsidRPr="001E0BFB" w:rsidRDefault="00FA185E" w:rsidP="00982468">
      <w:pPr>
        <w:pStyle w:val="NoSpacing"/>
        <w:jc w:val="both"/>
        <w:rPr>
          <w:rFonts w:asciiTheme="minorHAnsi" w:hAnsiTheme="minorHAnsi" w:cstheme="minorHAnsi"/>
          <w:sz w:val="24"/>
          <w:szCs w:val="24"/>
        </w:rPr>
      </w:pPr>
    </w:p>
    <w:p w14:paraId="6A4958DB" w14:textId="11E1CDDD" w:rsidR="00FA185E" w:rsidRPr="001E0BFB" w:rsidRDefault="00FA185E" w:rsidP="00982468">
      <w:pPr>
        <w:pStyle w:val="NoSpacing"/>
        <w:jc w:val="both"/>
        <w:rPr>
          <w:rFonts w:asciiTheme="minorHAnsi" w:hAnsiTheme="minorHAnsi" w:cstheme="minorHAnsi"/>
          <w:b/>
          <w:sz w:val="24"/>
          <w:szCs w:val="24"/>
        </w:rPr>
      </w:pPr>
      <w:r w:rsidRPr="001E0BFB">
        <w:rPr>
          <w:rFonts w:asciiTheme="minorHAnsi" w:hAnsiTheme="minorHAnsi" w:cstheme="minorHAnsi"/>
          <w:b/>
          <w:sz w:val="24"/>
          <w:szCs w:val="24"/>
        </w:rPr>
        <w:t>Those present at the meeting:</w:t>
      </w:r>
    </w:p>
    <w:p w14:paraId="1AE2B65B" w14:textId="77777777" w:rsidR="00FA185E" w:rsidRPr="001E0BFB" w:rsidRDefault="00FA185E" w:rsidP="00982468">
      <w:pPr>
        <w:pStyle w:val="NoSpacing"/>
        <w:jc w:val="both"/>
        <w:rPr>
          <w:rFonts w:asciiTheme="minorHAnsi" w:hAnsiTheme="minorHAnsi" w:cstheme="minorHAnsi"/>
          <w:sz w:val="24"/>
          <w:szCs w:val="24"/>
        </w:rPr>
      </w:pPr>
    </w:p>
    <w:p w14:paraId="339041C4" w14:textId="1D0716FF" w:rsidR="00FA185E" w:rsidRPr="001E0BFB" w:rsidRDefault="00FA185E"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Cllr Anne Budd</w:t>
      </w:r>
      <w:r w:rsidR="0009339D" w:rsidRPr="001E0BFB">
        <w:rPr>
          <w:rFonts w:asciiTheme="minorHAnsi" w:hAnsiTheme="minorHAnsi" w:cstheme="minorHAnsi"/>
          <w:sz w:val="24"/>
          <w:szCs w:val="24"/>
        </w:rPr>
        <w:t xml:space="preserve"> (Chair)</w:t>
      </w:r>
      <w:r w:rsidR="0009339D" w:rsidRPr="001E0BFB">
        <w:rPr>
          <w:rFonts w:asciiTheme="minorHAnsi" w:hAnsiTheme="minorHAnsi" w:cstheme="minorHAnsi"/>
          <w:sz w:val="24"/>
          <w:szCs w:val="24"/>
        </w:rPr>
        <w:tab/>
      </w:r>
    </w:p>
    <w:p w14:paraId="359E528C" w14:textId="159DC2F1" w:rsidR="008A6C1D" w:rsidRPr="001E0BFB" w:rsidRDefault="008A6C1D"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Cllr Maryn Oppenheim</w:t>
      </w:r>
      <w:r w:rsidR="0009339D" w:rsidRPr="001E0BFB">
        <w:rPr>
          <w:rFonts w:asciiTheme="minorHAnsi" w:hAnsiTheme="minorHAnsi" w:cstheme="minorHAnsi"/>
          <w:sz w:val="24"/>
          <w:szCs w:val="24"/>
        </w:rPr>
        <w:t xml:space="preserve"> (Vice Chair)</w:t>
      </w:r>
    </w:p>
    <w:p w14:paraId="535710B2" w14:textId="36A313F1" w:rsidR="001823D5" w:rsidRPr="001E0BFB" w:rsidRDefault="001823D5"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Cllr David Hadnutt</w:t>
      </w:r>
    </w:p>
    <w:p w14:paraId="50CF2AA0" w14:textId="45BB9932" w:rsidR="001823D5" w:rsidRPr="001E0BFB" w:rsidRDefault="001823D5"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Cllr Kevin Barbey</w:t>
      </w:r>
    </w:p>
    <w:p w14:paraId="3D602460" w14:textId="3695C926" w:rsidR="008874F9" w:rsidRPr="001E0BFB" w:rsidRDefault="008874F9"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Angela Boyce – Parish Clerk</w:t>
      </w:r>
    </w:p>
    <w:p w14:paraId="48F0F6BE" w14:textId="38DA55E8" w:rsidR="001823D5" w:rsidRPr="001E0BFB" w:rsidRDefault="001823D5"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 xml:space="preserve">District Cllr </w:t>
      </w:r>
      <w:r w:rsidR="001E0BFB">
        <w:rPr>
          <w:rFonts w:asciiTheme="minorHAnsi" w:hAnsiTheme="minorHAnsi" w:cstheme="minorHAnsi"/>
          <w:sz w:val="24"/>
          <w:szCs w:val="24"/>
        </w:rPr>
        <w:t>James Cole</w:t>
      </w:r>
    </w:p>
    <w:p w14:paraId="4F2ED966" w14:textId="77777777" w:rsidR="001823D5" w:rsidRPr="001E0BFB" w:rsidRDefault="001823D5" w:rsidP="00982468">
      <w:pPr>
        <w:pStyle w:val="NoSpacing"/>
        <w:jc w:val="both"/>
        <w:rPr>
          <w:rFonts w:asciiTheme="minorHAnsi" w:hAnsiTheme="minorHAnsi" w:cstheme="minorHAnsi"/>
          <w:sz w:val="24"/>
          <w:szCs w:val="24"/>
        </w:rPr>
      </w:pPr>
    </w:p>
    <w:p w14:paraId="37A1EF99" w14:textId="684B1658" w:rsidR="00FA185E" w:rsidRPr="001E0BFB" w:rsidRDefault="001E0BFB"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5</w:t>
      </w:r>
      <w:r w:rsidR="00FA185E" w:rsidRPr="001E0BFB">
        <w:rPr>
          <w:rFonts w:asciiTheme="minorHAnsi" w:hAnsiTheme="minorHAnsi" w:cstheme="minorHAnsi"/>
          <w:sz w:val="24"/>
          <w:szCs w:val="24"/>
        </w:rPr>
        <w:t xml:space="preserve"> members of the public </w:t>
      </w:r>
    </w:p>
    <w:p w14:paraId="5E15AF97" w14:textId="77777777" w:rsidR="001823D5" w:rsidRPr="001E0BFB" w:rsidRDefault="001823D5" w:rsidP="00982468">
      <w:pPr>
        <w:pStyle w:val="NoSpacing"/>
        <w:jc w:val="both"/>
        <w:rPr>
          <w:rFonts w:asciiTheme="minorHAnsi" w:hAnsiTheme="minorHAnsi" w:cstheme="minorHAnsi"/>
          <w:sz w:val="24"/>
          <w:szCs w:val="24"/>
        </w:rPr>
      </w:pPr>
    </w:p>
    <w:p w14:paraId="47271647" w14:textId="77777777" w:rsidR="001E0BFB" w:rsidRPr="001E0BFB" w:rsidRDefault="001E0BFB" w:rsidP="001E0BFB">
      <w:pPr>
        <w:pStyle w:val="ListParagraph"/>
        <w:numPr>
          <w:ilvl w:val="0"/>
          <w:numId w:val="8"/>
        </w:numPr>
        <w:rPr>
          <w:rFonts w:cstheme="minorHAnsi"/>
          <w:b/>
        </w:rPr>
      </w:pPr>
      <w:r w:rsidRPr="001E0BFB">
        <w:rPr>
          <w:rFonts w:cstheme="minorHAnsi"/>
          <w:b/>
        </w:rPr>
        <w:t>Welcome and Apologies</w:t>
      </w:r>
    </w:p>
    <w:p w14:paraId="418E7C9B" w14:textId="72A53F60" w:rsidR="001E0BFB" w:rsidRPr="001E0BFB" w:rsidRDefault="001E0BFB" w:rsidP="002E0493">
      <w:pPr>
        <w:ind w:firstLine="360"/>
        <w:rPr>
          <w:rFonts w:asciiTheme="minorHAnsi" w:hAnsiTheme="minorHAnsi" w:cstheme="minorHAnsi"/>
        </w:rPr>
      </w:pPr>
      <w:r w:rsidRPr="001E0BFB">
        <w:rPr>
          <w:rFonts w:asciiTheme="minorHAnsi" w:hAnsiTheme="minorHAnsi" w:cstheme="minorHAnsi"/>
        </w:rPr>
        <w:t xml:space="preserve">1.1) </w:t>
      </w:r>
      <w:r w:rsidR="00D35B38">
        <w:rPr>
          <w:rFonts w:asciiTheme="minorHAnsi" w:hAnsiTheme="minorHAnsi" w:cstheme="minorHAnsi"/>
        </w:rPr>
        <w:t>The Chair w</w:t>
      </w:r>
      <w:r w:rsidRPr="001E0BFB">
        <w:rPr>
          <w:rFonts w:asciiTheme="minorHAnsi" w:hAnsiTheme="minorHAnsi" w:cstheme="minorHAnsi"/>
        </w:rPr>
        <w:t>elcome</w:t>
      </w:r>
      <w:r w:rsidR="00D35B38">
        <w:rPr>
          <w:rFonts w:asciiTheme="minorHAnsi" w:hAnsiTheme="minorHAnsi" w:cstheme="minorHAnsi"/>
        </w:rPr>
        <w:t>d everyone to the meeting.</w:t>
      </w:r>
    </w:p>
    <w:p w14:paraId="124F25D8" w14:textId="27343DA2" w:rsidR="001E0BFB" w:rsidRPr="001E0BFB" w:rsidRDefault="001E0BFB" w:rsidP="002E0493">
      <w:pPr>
        <w:ind w:firstLine="360"/>
        <w:rPr>
          <w:rFonts w:asciiTheme="minorHAnsi" w:hAnsiTheme="minorHAnsi" w:cstheme="minorHAnsi"/>
        </w:rPr>
      </w:pPr>
      <w:r w:rsidRPr="001E0BFB">
        <w:rPr>
          <w:rFonts w:asciiTheme="minorHAnsi" w:hAnsiTheme="minorHAnsi" w:cstheme="minorHAnsi"/>
        </w:rPr>
        <w:t>1.2) Apologies from Cllr Rob Manser and District Cllr Dennis Benneyworth</w:t>
      </w:r>
    </w:p>
    <w:p w14:paraId="016B99A7" w14:textId="77777777" w:rsidR="001E0BFB" w:rsidRPr="001E0BFB" w:rsidRDefault="001E0BFB" w:rsidP="001E0BFB">
      <w:pPr>
        <w:ind w:left="720"/>
        <w:rPr>
          <w:rFonts w:asciiTheme="minorHAnsi" w:hAnsiTheme="minorHAnsi" w:cstheme="minorHAnsi"/>
        </w:rPr>
      </w:pPr>
    </w:p>
    <w:p w14:paraId="17F24867" w14:textId="77777777" w:rsidR="001E0BFB" w:rsidRPr="001E0BFB" w:rsidRDefault="001E0BFB" w:rsidP="001E0BFB">
      <w:pPr>
        <w:pStyle w:val="ListParagraph"/>
        <w:numPr>
          <w:ilvl w:val="0"/>
          <w:numId w:val="8"/>
        </w:numPr>
        <w:rPr>
          <w:rFonts w:cstheme="minorHAnsi"/>
          <w:b/>
        </w:rPr>
      </w:pPr>
      <w:r w:rsidRPr="001E0BFB">
        <w:rPr>
          <w:rFonts w:cstheme="minorHAnsi"/>
          <w:b/>
        </w:rPr>
        <w:t xml:space="preserve">To receive any Declarations of Interest. </w:t>
      </w:r>
    </w:p>
    <w:p w14:paraId="44D05BC1" w14:textId="07B697DE" w:rsidR="001E0BFB" w:rsidRPr="001E0BFB" w:rsidRDefault="009F4174" w:rsidP="002E0493">
      <w:pPr>
        <w:ind w:firstLine="360"/>
        <w:rPr>
          <w:rFonts w:asciiTheme="minorHAnsi" w:hAnsiTheme="minorHAnsi" w:cstheme="minorHAnsi"/>
        </w:rPr>
      </w:pPr>
      <w:r>
        <w:rPr>
          <w:rFonts w:asciiTheme="minorHAnsi" w:hAnsiTheme="minorHAnsi" w:cstheme="minorHAnsi"/>
        </w:rPr>
        <w:t>None</w:t>
      </w:r>
    </w:p>
    <w:p w14:paraId="085CD345" w14:textId="77777777" w:rsidR="001E0BFB" w:rsidRPr="001E0BFB" w:rsidRDefault="001E0BFB" w:rsidP="001E0BFB">
      <w:pPr>
        <w:rPr>
          <w:rFonts w:asciiTheme="minorHAnsi" w:hAnsiTheme="minorHAnsi" w:cstheme="minorHAnsi"/>
        </w:rPr>
      </w:pPr>
    </w:p>
    <w:p w14:paraId="6C21B942" w14:textId="77777777" w:rsidR="001E0BFB" w:rsidRPr="001E0BFB" w:rsidRDefault="001E0BFB" w:rsidP="001E0BFB">
      <w:pPr>
        <w:pStyle w:val="ListParagraph"/>
        <w:numPr>
          <w:ilvl w:val="0"/>
          <w:numId w:val="8"/>
        </w:numPr>
        <w:rPr>
          <w:rFonts w:cstheme="minorHAnsi"/>
          <w:b/>
        </w:rPr>
      </w:pPr>
      <w:r w:rsidRPr="001E0BFB">
        <w:rPr>
          <w:rFonts w:cstheme="minorHAnsi"/>
          <w:b/>
        </w:rPr>
        <w:t>Minutes and Matters arising from previous meetings</w:t>
      </w:r>
    </w:p>
    <w:p w14:paraId="64CD05D8" w14:textId="0F6E6EBA" w:rsidR="001E0BFB" w:rsidRPr="001E0BFB" w:rsidRDefault="001E0BFB" w:rsidP="002E0493">
      <w:pPr>
        <w:ind w:left="360"/>
        <w:rPr>
          <w:rFonts w:asciiTheme="minorHAnsi" w:hAnsiTheme="minorHAnsi" w:cstheme="minorHAnsi"/>
        </w:rPr>
      </w:pPr>
      <w:r w:rsidRPr="001E0BFB">
        <w:rPr>
          <w:rFonts w:asciiTheme="minorHAnsi" w:hAnsiTheme="minorHAnsi" w:cstheme="minorHAnsi"/>
        </w:rPr>
        <w:t xml:space="preserve">3.1) </w:t>
      </w:r>
      <w:r w:rsidR="009F4174">
        <w:rPr>
          <w:rFonts w:asciiTheme="minorHAnsi" w:hAnsiTheme="minorHAnsi" w:cstheme="minorHAnsi"/>
        </w:rPr>
        <w:t>T</w:t>
      </w:r>
      <w:r w:rsidR="009F4174" w:rsidRPr="005812B5">
        <w:rPr>
          <w:rFonts w:asciiTheme="minorHAnsi" w:hAnsiTheme="minorHAnsi" w:cstheme="minorHAnsi"/>
        </w:rPr>
        <w:t>he minutes of the meeting held on</w:t>
      </w:r>
      <w:r w:rsidR="009F4174">
        <w:rPr>
          <w:rFonts w:asciiTheme="minorHAnsi" w:hAnsiTheme="minorHAnsi" w:cstheme="minorHAnsi"/>
        </w:rPr>
        <w:t xml:space="preserve"> May 19</w:t>
      </w:r>
      <w:r w:rsidR="009F4174" w:rsidRPr="009F4174">
        <w:rPr>
          <w:rFonts w:asciiTheme="minorHAnsi" w:hAnsiTheme="minorHAnsi" w:cstheme="minorHAnsi"/>
          <w:vertAlign w:val="superscript"/>
        </w:rPr>
        <w:t>th</w:t>
      </w:r>
      <w:proofErr w:type="gramStart"/>
      <w:r w:rsidR="009F4174">
        <w:rPr>
          <w:rFonts w:asciiTheme="minorHAnsi" w:hAnsiTheme="minorHAnsi" w:cstheme="minorHAnsi"/>
        </w:rPr>
        <w:t xml:space="preserve"> 2022</w:t>
      </w:r>
      <w:proofErr w:type="gramEnd"/>
      <w:r w:rsidR="009F4174">
        <w:rPr>
          <w:rFonts w:asciiTheme="minorHAnsi" w:hAnsiTheme="minorHAnsi" w:cstheme="minorHAnsi"/>
        </w:rPr>
        <w:t xml:space="preserve"> were signed as a true and </w:t>
      </w:r>
      <w:r w:rsidR="009F4174" w:rsidRPr="005812B5">
        <w:rPr>
          <w:rFonts w:asciiTheme="minorHAnsi" w:hAnsiTheme="minorHAnsi" w:cstheme="minorHAnsi"/>
        </w:rPr>
        <w:t>accurate record.</w:t>
      </w:r>
    </w:p>
    <w:p w14:paraId="28662CD3" w14:textId="18890722" w:rsidR="001E0BFB" w:rsidRPr="001E0BFB" w:rsidRDefault="001E0BFB" w:rsidP="002E0493">
      <w:pPr>
        <w:ind w:firstLine="360"/>
        <w:rPr>
          <w:rFonts w:asciiTheme="minorHAnsi" w:hAnsiTheme="minorHAnsi" w:cstheme="minorHAnsi"/>
        </w:rPr>
      </w:pPr>
      <w:r w:rsidRPr="001E0BFB">
        <w:rPr>
          <w:rFonts w:asciiTheme="minorHAnsi" w:hAnsiTheme="minorHAnsi" w:cstheme="minorHAnsi"/>
        </w:rPr>
        <w:t xml:space="preserve">3.2) </w:t>
      </w:r>
      <w:r w:rsidR="009F4174">
        <w:rPr>
          <w:rFonts w:asciiTheme="minorHAnsi" w:hAnsiTheme="minorHAnsi" w:cstheme="minorHAnsi"/>
        </w:rPr>
        <w:t xml:space="preserve">The Chair noted that the Council received a good Audit report. </w:t>
      </w:r>
    </w:p>
    <w:p w14:paraId="7B5A1479" w14:textId="5BE358C6" w:rsidR="009F4174" w:rsidRPr="001E0BFB" w:rsidRDefault="001E0BFB" w:rsidP="002E0493">
      <w:pPr>
        <w:ind w:left="360"/>
        <w:rPr>
          <w:rFonts w:asciiTheme="minorHAnsi" w:hAnsiTheme="minorHAnsi" w:cstheme="minorHAnsi"/>
        </w:rPr>
      </w:pPr>
      <w:r w:rsidRPr="001E0BFB">
        <w:rPr>
          <w:rFonts w:asciiTheme="minorHAnsi" w:hAnsiTheme="minorHAnsi" w:cstheme="minorHAnsi"/>
        </w:rPr>
        <w:t xml:space="preserve">3.2) </w:t>
      </w:r>
      <w:r w:rsidR="009F4174">
        <w:rPr>
          <w:rFonts w:asciiTheme="minorHAnsi" w:hAnsiTheme="minorHAnsi" w:cstheme="minorHAnsi"/>
        </w:rPr>
        <w:t>T</w:t>
      </w:r>
      <w:r w:rsidR="009F4174" w:rsidRPr="005812B5">
        <w:rPr>
          <w:rFonts w:asciiTheme="minorHAnsi" w:hAnsiTheme="minorHAnsi" w:cstheme="minorHAnsi"/>
        </w:rPr>
        <w:t>he minutes of the</w:t>
      </w:r>
      <w:r w:rsidR="009F4174">
        <w:rPr>
          <w:rFonts w:asciiTheme="minorHAnsi" w:hAnsiTheme="minorHAnsi" w:cstheme="minorHAnsi"/>
        </w:rPr>
        <w:t xml:space="preserve"> extraordinary</w:t>
      </w:r>
      <w:r w:rsidR="009F4174" w:rsidRPr="005812B5">
        <w:rPr>
          <w:rFonts w:asciiTheme="minorHAnsi" w:hAnsiTheme="minorHAnsi" w:cstheme="minorHAnsi"/>
        </w:rPr>
        <w:t xml:space="preserve"> meeting held on</w:t>
      </w:r>
      <w:r w:rsidR="009F4174">
        <w:rPr>
          <w:rFonts w:asciiTheme="minorHAnsi" w:hAnsiTheme="minorHAnsi" w:cstheme="minorHAnsi"/>
        </w:rPr>
        <w:t xml:space="preserve"> June 22</w:t>
      </w:r>
      <w:r w:rsidR="009F4174" w:rsidRPr="009F4174">
        <w:rPr>
          <w:rFonts w:asciiTheme="minorHAnsi" w:hAnsiTheme="minorHAnsi" w:cstheme="minorHAnsi"/>
          <w:vertAlign w:val="superscript"/>
        </w:rPr>
        <w:t>nd</w:t>
      </w:r>
      <w:proofErr w:type="gramStart"/>
      <w:r w:rsidR="009F4174">
        <w:rPr>
          <w:rFonts w:asciiTheme="minorHAnsi" w:hAnsiTheme="minorHAnsi" w:cstheme="minorHAnsi"/>
        </w:rPr>
        <w:t xml:space="preserve"> 2022</w:t>
      </w:r>
      <w:proofErr w:type="gramEnd"/>
      <w:r w:rsidR="009F4174">
        <w:rPr>
          <w:rFonts w:asciiTheme="minorHAnsi" w:hAnsiTheme="minorHAnsi" w:cstheme="minorHAnsi"/>
        </w:rPr>
        <w:t xml:space="preserve"> were signed as a true and </w:t>
      </w:r>
      <w:r w:rsidR="009F4174" w:rsidRPr="005812B5">
        <w:rPr>
          <w:rFonts w:asciiTheme="minorHAnsi" w:hAnsiTheme="minorHAnsi" w:cstheme="minorHAnsi"/>
        </w:rPr>
        <w:t>accurate record</w:t>
      </w:r>
    </w:p>
    <w:p w14:paraId="0E223F14" w14:textId="77777777" w:rsidR="001E0BFB" w:rsidRPr="001E0BFB" w:rsidRDefault="001E0BFB" w:rsidP="001E0BFB">
      <w:pPr>
        <w:rPr>
          <w:rFonts w:asciiTheme="minorHAnsi" w:hAnsiTheme="minorHAnsi" w:cstheme="minorHAnsi"/>
        </w:rPr>
      </w:pPr>
    </w:p>
    <w:p w14:paraId="52DAA254" w14:textId="77777777" w:rsidR="001E0BFB" w:rsidRPr="001E0BFB" w:rsidRDefault="001E0BFB" w:rsidP="001E0BFB">
      <w:pPr>
        <w:pStyle w:val="ListParagraph"/>
        <w:numPr>
          <w:ilvl w:val="0"/>
          <w:numId w:val="8"/>
        </w:numPr>
        <w:rPr>
          <w:rFonts w:cstheme="minorHAnsi"/>
          <w:b/>
        </w:rPr>
      </w:pPr>
      <w:r w:rsidRPr="001E0BFB">
        <w:rPr>
          <w:rFonts w:cstheme="minorHAnsi"/>
          <w:b/>
        </w:rPr>
        <w:t>Planning Matters</w:t>
      </w:r>
    </w:p>
    <w:p w14:paraId="289255F8" w14:textId="77777777" w:rsidR="001E0BFB" w:rsidRPr="001E0BFB" w:rsidRDefault="001E0BFB" w:rsidP="002E0493">
      <w:pPr>
        <w:ind w:left="360"/>
        <w:rPr>
          <w:rFonts w:asciiTheme="minorHAnsi" w:hAnsiTheme="minorHAnsi" w:cstheme="minorHAnsi"/>
        </w:rPr>
      </w:pPr>
      <w:r w:rsidRPr="001E0BFB">
        <w:rPr>
          <w:rFonts w:asciiTheme="minorHAnsi" w:hAnsiTheme="minorHAnsi" w:cstheme="minorHAnsi"/>
        </w:rPr>
        <w:t>4.1) 22/01255/LBC2 Morewood House – replacement of existing timber-framed windows (1980’s) – no objection</w:t>
      </w:r>
    </w:p>
    <w:p w14:paraId="10F8E2B0" w14:textId="77777777" w:rsidR="001E0BFB" w:rsidRPr="001E0BFB" w:rsidRDefault="001E0BFB" w:rsidP="002E0493">
      <w:pPr>
        <w:ind w:firstLine="360"/>
        <w:rPr>
          <w:rFonts w:asciiTheme="minorHAnsi" w:hAnsiTheme="minorHAnsi" w:cstheme="minorHAnsi"/>
        </w:rPr>
      </w:pPr>
      <w:r w:rsidRPr="001E0BFB">
        <w:rPr>
          <w:rFonts w:asciiTheme="minorHAnsi" w:hAnsiTheme="minorHAnsi" w:cstheme="minorHAnsi"/>
        </w:rPr>
        <w:t>4.2) APP/W0340/D/21/3286450 The Barn House – appeal dismissed</w:t>
      </w:r>
    </w:p>
    <w:p w14:paraId="371D3A60" w14:textId="408A437D" w:rsidR="001E0BFB" w:rsidRPr="001E0BFB" w:rsidRDefault="001E0BFB" w:rsidP="002E0493">
      <w:pPr>
        <w:ind w:left="360"/>
        <w:rPr>
          <w:rFonts w:asciiTheme="minorHAnsi" w:hAnsiTheme="minorHAnsi" w:cstheme="minorHAnsi"/>
        </w:rPr>
      </w:pPr>
      <w:r w:rsidRPr="001E0BFB">
        <w:rPr>
          <w:rFonts w:asciiTheme="minorHAnsi" w:hAnsiTheme="minorHAnsi" w:cstheme="minorHAnsi"/>
        </w:rPr>
        <w:t xml:space="preserve">4.3) </w:t>
      </w:r>
      <w:r w:rsidR="009F4174">
        <w:rPr>
          <w:rFonts w:asciiTheme="minorHAnsi" w:hAnsiTheme="minorHAnsi" w:cstheme="minorHAnsi"/>
        </w:rPr>
        <w:t>C</w:t>
      </w:r>
      <w:r w:rsidR="00841ACA">
        <w:rPr>
          <w:rFonts w:asciiTheme="minorHAnsi" w:hAnsiTheme="minorHAnsi" w:cstheme="minorHAnsi"/>
        </w:rPr>
        <w:t>llr</w:t>
      </w:r>
      <w:r w:rsidR="009F4174">
        <w:rPr>
          <w:rFonts w:asciiTheme="minorHAnsi" w:hAnsiTheme="minorHAnsi" w:cstheme="minorHAnsi"/>
        </w:rPr>
        <w:t xml:space="preserve"> Oppenheim gave an u</w:t>
      </w:r>
      <w:r w:rsidRPr="001E0BFB">
        <w:rPr>
          <w:rFonts w:asciiTheme="minorHAnsi" w:hAnsiTheme="minorHAnsi" w:cstheme="minorHAnsi"/>
        </w:rPr>
        <w:t>pdate on</w:t>
      </w:r>
      <w:r w:rsidR="009F4174">
        <w:rPr>
          <w:rFonts w:asciiTheme="minorHAnsi" w:hAnsiTheme="minorHAnsi" w:cstheme="minorHAnsi"/>
        </w:rPr>
        <w:t xml:space="preserve"> The</w:t>
      </w:r>
      <w:r w:rsidRPr="001E0BFB">
        <w:rPr>
          <w:rFonts w:asciiTheme="minorHAnsi" w:hAnsiTheme="minorHAnsi" w:cstheme="minorHAnsi"/>
        </w:rPr>
        <w:t xml:space="preserve"> Craven Quarry and </w:t>
      </w:r>
      <w:r w:rsidR="009F4174">
        <w:rPr>
          <w:rFonts w:asciiTheme="minorHAnsi" w:hAnsiTheme="minorHAnsi" w:cstheme="minorHAnsi"/>
        </w:rPr>
        <w:t xml:space="preserve">the </w:t>
      </w:r>
      <w:r w:rsidRPr="001E0BFB">
        <w:rPr>
          <w:rFonts w:asciiTheme="minorHAnsi" w:hAnsiTheme="minorHAnsi" w:cstheme="minorHAnsi"/>
        </w:rPr>
        <w:t>current status</w:t>
      </w:r>
      <w:r w:rsidR="009F4174">
        <w:rPr>
          <w:rFonts w:asciiTheme="minorHAnsi" w:hAnsiTheme="minorHAnsi" w:cstheme="minorHAnsi"/>
        </w:rPr>
        <w:t xml:space="preserve"> and noted that there is going to be a traffic management plan put in place in the near future.</w:t>
      </w:r>
    </w:p>
    <w:p w14:paraId="775556CE" w14:textId="5E548104" w:rsidR="001E0BFB" w:rsidRPr="001E0BFB" w:rsidRDefault="001E0BFB" w:rsidP="002E0493">
      <w:pPr>
        <w:ind w:left="360"/>
        <w:rPr>
          <w:rFonts w:asciiTheme="minorHAnsi" w:hAnsiTheme="minorHAnsi" w:cstheme="minorHAnsi"/>
        </w:rPr>
      </w:pPr>
      <w:r w:rsidRPr="001E0BFB">
        <w:rPr>
          <w:rFonts w:asciiTheme="minorHAnsi" w:hAnsiTheme="minorHAnsi" w:cstheme="minorHAnsi"/>
        </w:rPr>
        <w:t xml:space="preserve">4.4) </w:t>
      </w:r>
      <w:r w:rsidR="008F44C1">
        <w:rPr>
          <w:rFonts w:asciiTheme="minorHAnsi" w:hAnsiTheme="minorHAnsi" w:cstheme="minorHAnsi"/>
        </w:rPr>
        <w:t xml:space="preserve">It was agreed that the Parish Council will look at the current </w:t>
      </w:r>
      <w:r w:rsidRPr="001E0BFB">
        <w:rPr>
          <w:rFonts w:asciiTheme="minorHAnsi" w:hAnsiTheme="minorHAnsi" w:cstheme="minorHAnsi"/>
        </w:rPr>
        <w:t>Hamstead Marshall Village Design Statement</w:t>
      </w:r>
      <w:r w:rsidR="008F44C1">
        <w:rPr>
          <w:rFonts w:asciiTheme="minorHAnsi" w:hAnsiTheme="minorHAnsi" w:cstheme="minorHAnsi"/>
        </w:rPr>
        <w:t>. To be reviewed at the next meeting.</w:t>
      </w:r>
    </w:p>
    <w:p w14:paraId="1FF00630" w14:textId="77777777" w:rsidR="001E0BFB" w:rsidRPr="001E0BFB" w:rsidRDefault="001E0BFB" w:rsidP="001E0BFB">
      <w:pPr>
        <w:pStyle w:val="ListParagraph"/>
        <w:rPr>
          <w:rFonts w:cstheme="minorHAnsi"/>
        </w:rPr>
      </w:pPr>
    </w:p>
    <w:p w14:paraId="562A21E6" w14:textId="77777777" w:rsidR="001E0BFB" w:rsidRPr="001E0BFB" w:rsidRDefault="001E0BFB" w:rsidP="001E0BFB">
      <w:pPr>
        <w:pStyle w:val="ListParagraph"/>
        <w:numPr>
          <w:ilvl w:val="0"/>
          <w:numId w:val="8"/>
        </w:numPr>
        <w:rPr>
          <w:rFonts w:cstheme="minorHAnsi"/>
          <w:b/>
        </w:rPr>
      </w:pPr>
      <w:r w:rsidRPr="001E0BFB">
        <w:rPr>
          <w:rFonts w:cstheme="minorHAnsi"/>
          <w:b/>
        </w:rPr>
        <w:t>Three Parishes Initiative – Working together on Common Issues</w:t>
      </w:r>
    </w:p>
    <w:p w14:paraId="296352D1" w14:textId="2AF3E8E1" w:rsidR="001E0BFB" w:rsidRPr="001E0BFB" w:rsidRDefault="001E0BFB" w:rsidP="002E0493">
      <w:pPr>
        <w:ind w:left="360"/>
        <w:rPr>
          <w:rFonts w:asciiTheme="minorHAnsi" w:hAnsiTheme="minorHAnsi" w:cstheme="minorHAnsi"/>
        </w:rPr>
      </w:pPr>
      <w:r w:rsidRPr="001E0BFB">
        <w:rPr>
          <w:rFonts w:asciiTheme="minorHAnsi" w:hAnsiTheme="minorHAnsi" w:cstheme="minorHAnsi"/>
        </w:rPr>
        <w:t xml:space="preserve">5.1) </w:t>
      </w:r>
      <w:r w:rsidR="008F44C1">
        <w:rPr>
          <w:rFonts w:asciiTheme="minorHAnsi" w:hAnsiTheme="minorHAnsi" w:cstheme="minorHAnsi"/>
        </w:rPr>
        <w:t>It was noted that the C</w:t>
      </w:r>
      <w:r w:rsidR="00841ACA">
        <w:rPr>
          <w:rFonts w:asciiTheme="minorHAnsi" w:hAnsiTheme="minorHAnsi" w:cstheme="minorHAnsi"/>
        </w:rPr>
        <w:t xml:space="preserve">llr </w:t>
      </w:r>
      <w:r w:rsidR="008F44C1">
        <w:rPr>
          <w:rFonts w:asciiTheme="minorHAnsi" w:hAnsiTheme="minorHAnsi" w:cstheme="minorHAnsi"/>
        </w:rPr>
        <w:t xml:space="preserve">Budd has met with the </w:t>
      </w:r>
      <w:proofErr w:type="spellStart"/>
      <w:r w:rsidR="008F44C1">
        <w:rPr>
          <w:rFonts w:asciiTheme="minorHAnsi" w:hAnsiTheme="minorHAnsi" w:cstheme="minorHAnsi"/>
        </w:rPr>
        <w:t>Chair’s</w:t>
      </w:r>
      <w:proofErr w:type="spellEnd"/>
      <w:r w:rsidR="008F44C1">
        <w:rPr>
          <w:rFonts w:asciiTheme="minorHAnsi" w:hAnsiTheme="minorHAnsi" w:cstheme="minorHAnsi"/>
        </w:rPr>
        <w:t xml:space="preserve"> of Enborne and Kintbury Parish Council’s along with James Cole and they have been looking into Speeding,  in the local villages</w:t>
      </w:r>
      <w:r w:rsidR="004C469A">
        <w:rPr>
          <w:rFonts w:asciiTheme="minorHAnsi" w:hAnsiTheme="minorHAnsi" w:cstheme="minorHAnsi"/>
        </w:rPr>
        <w:t>. It was agreed that the Parish Council will look into options available. To be reviewed at the next meeting.</w:t>
      </w:r>
    </w:p>
    <w:p w14:paraId="626CE2BB" w14:textId="23F4A022" w:rsidR="001E0BFB" w:rsidRPr="001E0BFB" w:rsidRDefault="001E0BFB" w:rsidP="002E0493">
      <w:pPr>
        <w:ind w:left="360"/>
        <w:rPr>
          <w:rFonts w:asciiTheme="minorHAnsi" w:hAnsiTheme="minorHAnsi" w:cstheme="minorHAnsi"/>
        </w:rPr>
      </w:pPr>
      <w:r w:rsidRPr="001E0BFB">
        <w:rPr>
          <w:rFonts w:asciiTheme="minorHAnsi" w:hAnsiTheme="minorHAnsi" w:cstheme="minorHAnsi"/>
        </w:rPr>
        <w:lastRenderedPageBreak/>
        <w:t xml:space="preserve">5.2) </w:t>
      </w:r>
      <w:r w:rsidR="008F44C1">
        <w:rPr>
          <w:rFonts w:asciiTheme="minorHAnsi" w:hAnsiTheme="minorHAnsi" w:cstheme="minorHAnsi"/>
        </w:rPr>
        <w:t xml:space="preserve">It was noted that Cllr Budd is in </w:t>
      </w:r>
      <w:r w:rsidRPr="001E0BFB">
        <w:rPr>
          <w:rFonts w:asciiTheme="minorHAnsi" w:hAnsiTheme="minorHAnsi" w:cstheme="minorHAnsi"/>
        </w:rPr>
        <w:t>collaboration</w:t>
      </w:r>
      <w:r w:rsidR="008F44C1">
        <w:rPr>
          <w:rFonts w:asciiTheme="minorHAnsi" w:hAnsiTheme="minorHAnsi" w:cstheme="minorHAnsi"/>
        </w:rPr>
        <w:t xml:space="preserve"> with other local Parish Councils and the District Councillors to discuss how Parish Councils are valued. This is an ongoing project and </w:t>
      </w:r>
      <w:r w:rsidR="004C469A">
        <w:rPr>
          <w:rFonts w:asciiTheme="minorHAnsi" w:hAnsiTheme="minorHAnsi" w:cstheme="minorHAnsi"/>
        </w:rPr>
        <w:t>the Parish Council will be meeting next week with local Parish Councils and an update of any developments.</w:t>
      </w:r>
    </w:p>
    <w:p w14:paraId="064312BA" w14:textId="77777777" w:rsidR="001E0BFB" w:rsidRPr="001E0BFB" w:rsidRDefault="001E0BFB" w:rsidP="001E0BFB">
      <w:pPr>
        <w:rPr>
          <w:rFonts w:asciiTheme="minorHAnsi" w:hAnsiTheme="minorHAnsi" w:cstheme="minorHAnsi"/>
        </w:rPr>
      </w:pPr>
    </w:p>
    <w:p w14:paraId="56322789" w14:textId="77777777" w:rsidR="001E0BFB" w:rsidRPr="001E0BFB" w:rsidRDefault="001E0BFB" w:rsidP="001E0BFB">
      <w:pPr>
        <w:pStyle w:val="ListParagraph"/>
        <w:numPr>
          <w:ilvl w:val="0"/>
          <w:numId w:val="8"/>
        </w:numPr>
        <w:rPr>
          <w:rFonts w:cstheme="minorHAnsi"/>
          <w:b/>
        </w:rPr>
      </w:pPr>
      <w:r w:rsidRPr="001E0BFB">
        <w:rPr>
          <w:rFonts w:cstheme="minorHAnsi"/>
          <w:b/>
        </w:rPr>
        <w:t>Reports</w:t>
      </w:r>
    </w:p>
    <w:p w14:paraId="5D2394ED" w14:textId="5C93BE11" w:rsidR="001E0BFB" w:rsidRPr="001E0BFB" w:rsidRDefault="001E0BFB" w:rsidP="002E0493">
      <w:pPr>
        <w:ind w:left="360"/>
        <w:rPr>
          <w:rFonts w:asciiTheme="minorHAnsi" w:hAnsiTheme="minorHAnsi" w:cstheme="minorHAnsi"/>
        </w:rPr>
      </w:pPr>
      <w:r w:rsidRPr="00721E3A">
        <w:rPr>
          <w:rFonts w:asciiTheme="minorHAnsi" w:hAnsiTheme="minorHAnsi" w:cstheme="minorHAnsi"/>
          <w:b/>
        </w:rPr>
        <w:t>6.1) District Councillors Reports</w:t>
      </w:r>
      <w:r w:rsidR="004C469A">
        <w:rPr>
          <w:rFonts w:asciiTheme="minorHAnsi" w:hAnsiTheme="minorHAnsi" w:cstheme="minorHAnsi"/>
        </w:rPr>
        <w:t xml:space="preserve">. </w:t>
      </w:r>
      <w:r w:rsidR="002E0493" w:rsidRPr="002E0493">
        <w:rPr>
          <w:rFonts w:asciiTheme="minorHAnsi" w:hAnsiTheme="minorHAnsi" w:cstheme="minorHAnsi"/>
        </w:rPr>
        <w:t xml:space="preserve">James Cole </w:t>
      </w:r>
      <w:r w:rsidR="002E0493">
        <w:rPr>
          <w:rFonts w:asciiTheme="minorHAnsi" w:hAnsiTheme="minorHAnsi" w:cstheme="minorHAnsi"/>
        </w:rPr>
        <w:t>has recently sent</w:t>
      </w:r>
      <w:r w:rsidR="002E0493" w:rsidRPr="002E0493">
        <w:rPr>
          <w:rFonts w:asciiTheme="minorHAnsi" w:hAnsiTheme="minorHAnsi" w:cstheme="minorHAnsi"/>
        </w:rPr>
        <w:t xml:space="preserve"> out the m</w:t>
      </w:r>
      <w:r w:rsidR="002E0493">
        <w:rPr>
          <w:rFonts w:asciiTheme="minorHAnsi" w:hAnsiTheme="minorHAnsi" w:cstheme="minorHAnsi"/>
        </w:rPr>
        <w:t>onthly report. It was   confirmed the report has been put on the Parish Council Website</w:t>
      </w:r>
      <w:r w:rsidR="002E0493" w:rsidRPr="002E0493">
        <w:rPr>
          <w:rFonts w:asciiTheme="minorHAnsi" w:hAnsiTheme="minorHAnsi" w:cstheme="minorHAnsi"/>
        </w:rPr>
        <w:t xml:space="preserve">. It was noted that a new group, Draughtbusters, is being created to help tackle draughts and poor insulation in the homes of the district's elderly and vulnerable residents. WBC are looking for volunteers. </w:t>
      </w:r>
    </w:p>
    <w:p w14:paraId="39151FFD" w14:textId="4B940456" w:rsidR="001E0BFB" w:rsidRPr="001E0BFB" w:rsidRDefault="001E0BFB" w:rsidP="002E0493">
      <w:pPr>
        <w:ind w:firstLine="360"/>
        <w:rPr>
          <w:rFonts w:asciiTheme="minorHAnsi" w:hAnsiTheme="minorHAnsi" w:cstheme="minorHAnsi"/>
        </w:rPr>
      </w:pPr>
      <w:r w:rsidRPr="00721E3A">
        <w:rPr>
          <w:rFonts w:asciiTheme="minorHAnsi" w:hAnsiTheme="minorHAnsi" w:cstheme="minorHAnsi"/>
          <w:b/>
        </w:rPr>
        <w:t>6.2) Chairperson’s Report</w:t>
      </w:r>
      <w:r w:rsidR="004C469A" w:rsidRPr="00721E3A">
        <w:rPr>
          <w:rFonts w:asciiTheme="minorHAnsi" w:hAnsiTheme="minorHAnsi" w:cstheme="minorHAnsi"/>
          <w:b/>
        </w:rPr>
        <w:t>.</w:t>
      </w:r>
      <w:r w:rsidR="004C469A">
        <w:rPr>
          <w:rFonts w:asciiTheme="minorHAnsi" w:hAnsiTheme="minorHAnsi" w:cstheme="minorHAnsi"/>
        </w:rPr>
        <w:t xml:space="preserve"> Nothing to report</w:t>
      </w:r>
    </w:p>
    <w:p w14:paraId="7A790938" w14:textId="3F39070E" w:rsidR="001E0BFB" w:rsidRPr="001E0BFB" w:rsidRDefault="001E0BFB" w:rsidP="002E0493">
      <w:pPr>
        <w:ind w:firstLine="360"/>
        <w:rPr>
          <w:rFonts w:asciiTheme="minorHAnsi" w:hAnsiTheme="minorHAnsi" w:cstheme="minorHAnsi"/>
        </w:rPr>
      </w:pPr>
      <w:r w:rsidRPr="00721E3A">
        <w:rPr>
          <w:rFonts w:asciiTheme="minorHAnsi" w:hAnsiTheme="minorHAnsi" w:cstheme="minorHAnsi"/>
          <w:b/>
        </w:rPr>
        <w:t>6.3) Clerks Report</w:t>
      </w:r>
      <w:r w:rsidR="004C469A">
        <w:rPr>
          <w:rFonts w:asciiTheme="minorHAnsi" w:hAnsiTheme="minorHAnsi" w:cstheme="minorHAnsi"/>
        </w:rPr>
        <w:t>. Nothing to report</w:t>
      </w:r>
    </w:p>
    <w:p w14:paraId="1063A128" w14:textId="77777777" w:rsidR="001E0BFB" w:rsidRPr="001E0BFB" w:rsidRDefault="001E0BFB" w:rsidP="001E0BFB">
      <w:pPr>
        <w:rPr>
          <w:rFonts w:asciiTheme="minorHAnsi" w:hAnsiTheme="minorHAnsi" w:cstheme="minorHAnsi"/>
          <w:b/>
        </w:rPr>
      </w:pPr>
    </w:p>
    <w:p w14:paraId="592A4017" w14:textId="6E653EF1" w:rsidR="001E0BFB" w:rsidRPr="001E0BFB" w:rsidRDefault="001E0BFB" w:rsidP="001E0BFB">
      <w:pPr>
        <w:pStyle w:val="ListParagraph"/>
        <w:numPr>
          <w:ilvl w:val="0"/>
          <w:numId w:val="8"/>
        </w:numPr>
        <w:rPr>
          <w:rFonts w:cstheme="minorHAnsi"/>
          <w:b/>
        </w:rPr>
      </w:pPr>
      <w:r w:rsidRPr="001E0BFB">
        <w:rPr>
          <w:rFonts w:cstheme="minorHAnsi"/>
          <w:b/>
        </w:rPr>
        <w:t>Thames Valley Police Report</w:t>
      </w:r>
      <w:r w:rsidR="00721E3A">
        <w:rPr>
          <w:rFonts w:cstheme="minorHAnsi"/>
          <w:b/>
        </w:rPr>
        <w:t xml:space="preserve">. </w:t>
      </w:r>
      <w:r w:rsidR="00721E3A" w:rsidRPr="00721E3A">
        <w:rPr>
          <w:rFonts w:cstheme="minorHAnsi"/>
        </w:rPr>
        <w:t>No report received</w:t>
      </w:r>
    </w:p>
    <w:p w14:paraId="44E993EA" w14:textId="77777777" w:rsidR="001E0BFB" w:rsidRPr="001E0BFB" w:rsidRDefault="001E0BFB" w:rsidP="001E0BFB">
      <w:pPr>
        <w:rPr>
          <w:rFonts w:asciiTheme="minorHAnsi" w:hAnsiTheme="minorHAnsi" w:cstheme="minorHAnsi"/>
          <w:b/>
        </w:rPr>
      </w:pPr>
    </w:p>
    <w:p w14:paraId="4FDC3E84" w14:textId="7EE14C54" w:rsidR="001E0BFB" w:rsidRPr="002E0493" w:rsidRDefault="001E0BFB" w:rsidP="002E0493">
      <w:pPr>
        <w:pStyle w:val="ListParagraph"/>
        <w:numPr>
          <w:ilvl w:val="0"/>
          <w:numId w:val="8"/>
        </w:numPr>
        <w:rPr>
          <w:rFonts w:cstheme="minorHAnsi"/>
          <w:b/>
        </w:rPr>
      </w:pPr>
      <w:r w:rsidRPr="001E0BFB">
        <w:rPr>
          <w:rFonts w:cstheme="minorHAnsi"/>
          <w:b/>
        </w:rPr>
        <w:t>Potholes (New initiative)</w:t>
      </w:r>
      <w:r w:rsidR="00721E3A">
        <w:rPr>
          <w:rFonts w:cstheme="minorHAnsi"/>
          <w:b/>
        </w:rPr>
        <w:t xml:space="preserve">. </w:t>
      </w:r>
      <w:r w:rsidR="00721E3A" w:rsidRPr="002E0493">
        <w:rPr>
          <w:rFonts w:cstheme="minorHAnsi"/>
        </w:rPr>
        <w:t>Cllr Budd has put togeth</w:t>
      </w:r>
      <w:r w:rsidR="002E0493" w:rsidRPr="002E0493">
        <w:rPr>
          <w:rFonts w:cstheme="minorHAnsi"/>
        </w:rPr>
        <w:t xml:space="preserve">er a data report of potholes in </w:t>
      </w:r>
      <w:r w:rsidR="00721E3A" w:rsidRPr="002E0493">
        <w:rPr>
          <w:rFonts w:cstheme="minorHAnsi"/>
        </w:rPr>
        <w:t xml:space="preserve">the village and would like residents to notify the Parish Council of any potholes in the village and they will send it into West Berkshire Council. It was noted by James Cole that there is a scheme on West Berkshire Councils website called report a problem, where you can report potholes in your area. </w:t>
      </w:r>
    </w:p>
    <w:p w14:paraId="4F5724DF" w14:textId="77777777" w:rsidR="001E0BFB" w:rsidRPr="001E0BFB" w:rsidRDefault="001E0BFB" w:rsidP="001E0BFB">
      <w:pPr>
        <w:pStyle w:val="ListParagraph"/>
        <w:rPr>
          <w:rFonts w:cstheme="minorHAnsi"/>
        </w:rPr>
      </w:pPr>
    </w:p>
    <w:p w14:paraId="5D2E4D76" w14:textId="5C4BDD78" w:rsidR="001E0BFB" w:rsidRPr="001E0BFB" w:rsidRDefault="001E0BFB" w:rsidP="001E0BFB">
      <w:pPr>
        <w:pStyle w:val="ListParagraph"/>
        <w:numPr>
          <w:ilvl w:val="0"/>
          <w:numId w:val="8"/>
        </w:numPr>
        <w:rPr>
          <w:rFonts w:cstheme="minorHAnsi"/>
          <w:b/>
        </w:rPr>
      </w:pPr>
      <w:r w:rsidRPr="001E0BFB">
        <w:rPr>
          <w:rFonts w:cstheme="minorHAnsi"/>
          <w:b/>
        </w:rPr>
        <w:t xml:space="preserve">Bus Shelter Notice Boards </w:t>
      </w:r>
      <w:r w:rsidR="00721E3A" w:rsidRPr="00721E3A">
        <w:rPr>
          <w:rFonts w:cstheme="minorHAnsi"/>
        </w:rPr>
        <w:t>C</w:t>
      </w:r>
      <w:r w:rsidR="00841ACA">
        <w:rPr>
          <w:rFonts w:cstheme="minorHAnsi"/>
        </w:rPr>
        <w:t>llr</w:t>
      </w:r>
      <w:r w:rsidR="00721E3A" w:rsidRPr="00721E3A">
        <w:rPr>
          <w:rFonts w:cstheme="minorHAnsi"/>
        </w:rPr>
        <w:t xml:space="preserve"> B</w:t>
      </w:r>
      <w:r w:rsidR="00721E3A">
        <w:rPr>
          <w:rFonts w:cstheme="minorHAnsi"/>
        </w:rPr>
        <w:t>udd no</w:t>
      </w:r>
      <w:r w:rsidR="00721E3A" w:rsidRPr="00721E3A">
        <w:rPr>
          <w:rFonts w:cstheme="minorHAnsi"/>
        </w:rPr>
        <w:t>ted that the bus shelter notice boar</w:t>
      </w:r>
      <w:r w:rsidR="0094682C">
        <w:rPr>
          <w:rFonts w:cstheme="minorHAnsi"/>
        </w:rPr>
        <w:t>d is not in good condition. I</w:t>
      </w:r>
      <w:r w:rsidR="00721E3A" w:rsidRPr="00721E3A">
        <w:rPr>
          <w:rFonts w:cstheme="minorHAnsi"/>
        </w:rPr>
        <w:t xml:space="preserve">t was agreed that the Clerk would get 3 quotations </w:t>
      </w:r>
      <w:r w:rsidR="0094682C">
        <w:rPr>
          <w:rFonts w:cstheme="minorHAnsi"/>
        </w:rPr>
        <w:t xml:space="preserve">and will get contact details for Paul Hanson </w:t>
      </w:r>
      <w:r w:rsidR="00721E3A" w:rsidRPr="00721E3A">
        <w:rPr>
          <w:rFonts w:cstheme="minorHAnsi"/>
        </w:rPr>
        <w:t xml:space="preserve">to consider repairing or replacing the Notice Boards. </w:t>
      </w:r>
    </w:p>
    <w:p w14:paraId="49A862A8" w14:textId="77777777" w:rsidR="001E0BFB" w:rsidRPr="001E0BFB" w:rsidRDefault="001E0BFB" w:rsidP="001E0BFB">
      <w:pPr>
        <w:rPr>
          <w:rFonts w:asciiTheme="minorHAnsi" w:hAnsiTheme="minorHAnsi" w:cstheme="minorHAnsi"/>
        </w:rPr>
      </w:pPr>
    </w:p>
    <w:p w14:paraId="5BDDA909" w14:textId="680F387A" w:rsidR="001E0BFB" w:rsidRPr="001E0BFB" w:rsidRDefault="001E0BFB" w:rsidP="001E0BFB">
      <w:pPr>
        <w:pStyle w:val="ListParagraph"/>
        <w:numPr>
          <w:ilvl w:val="0"/>
          <w:numId w:val="8"/>
        </w:numPr>
        <w:rPr>
          <w:rFonts w:cstheme="minorHAnsi"/>
          <w:b/>
        </w:rPr>
      </w:pPr>
      <w:r w:rsidRPr="001E0BFB">
        <w:rPr>
          <w:rFonts w:cstheme="minorHAnsi"/>
          <w:b/>
        </w:rPr>
        <w:t xml:space="preserve"> HMPC Website refurbishment update </w:t>
      </w:r>
      <w:r w:rsidR="0094682C">
        <w:rPr>
          <w:rFonts w:cstheme="minorHAnsi"/>
        </w:rPr>
        <w:t xml:space="preserve">It was noted that Chris Moss and Cllr Budd have been in discussions regarding the Parish Council’s website. Chris Moss updated then Parish Council on their findings. It was agreed that Chris Moss will do a cost analysis for the next meeting. </w:t>
      </w:r>
    </w:p>
    <w:p w14:paraId="61AAAE96" w14:textId="77777777" w:rsidR="001E0BFB" w:rsidRPr="001E0BFB" w:rsidRDefault="001E0BFB" w:rsidP="001E0BFB">
      <w:pPr>
        <w:rPr>
          <w:rFonts w:asciiTheme="minorHAnsi" w:hAnsiTheme="minorHAnsi" w:cstheme="minorHAnsi"/>
        </w:rPr>
      </w:pPr>
    </w:p>
    <w:p w14:paraId="6BF8950B" w14:textId="77777777" w:rsidR="001E0BFB" w:rsidRPr="001E0BFB" w:rsidRDefault="001E0BFB" w:rsidP="001E0BFB">
      <w:pPr>
        <w:pStyle w:val="ListParagraph"/>
        <w:numPr>
          <w:ilvl w:val="0"/>
          <w:numId w:val="8"/>
        </w:numPr>
        <w:rPr>
          <w:rFonts w:cstheme="minorHAnsi"/>
          <w:b/>
        </w:rPr>
      </w:pPr>
      <w:r w:rsidRPr="001E0BFB">
        <w:rPr>
          <w:rFonts w:cstheme="minorHAnsi"/>
          <w:b/>
        </w:rPr>
        <w:t xml:space="preserve"> Hamstead Marshall Relief in Need Charity </w:t>
      </w:r>
    </w:p>
    <w:p w14:paraId="3A7ABE0F" w14:textId="68B4C2E4" w:rsidR="001E0BFB" w:rsidRPr="001E0BFB" w:rsidRDefault="0094682C" w:rsidP="002E0493">
      <w:pPr>
        <w:ind w:firstLine="360"/>
        <w:rPr>
          <w:rFonts w:asciiTheme="minorHAnsi" w:hAnsiTheme="minorHAnsi" w:cstheme="minorHAnsi"/>
        </w:rPr>
      </w:pPr>
      <w:r>
        <w:rPr>
          <w:rFonts w:asciiTheme="minorHAnsi" w:hAnsiTheme="minorHAnsi" w:cstheme="minorHAnsi"/>
        </w:rPr>
        <w:t xml:space="preserve">Cllr Budd wanted to thank the </w:t>
      </w:r>
      <w:r w:rsidR="001E0BFB" w:rsidRPr="001E0BFB">
        <w:rPr>
          <w:rFonts w:asciiTheme="minorHAnsi" w:hAnsiTheme="minorHAnsi" w:cstheme="minorHAnsi"/>
        </w:rPr>
        <w:t>parishioner’s suggestion for the charity field</w:t>
      </w:r>
      <w:r>
        <w:rPr>
          <w:rFonts w:asciiTheme="minorHAnsi" w:hAnsiTheme="minorHAnsi" w:cstheme="minorHAnsi"/>
        </w:rPr>
        <w:t>.</w:t>
      </w:r>
    </w:p>
    <w:p w14:paraId="11DA110E" w14:textId="77777777" w:rsidR="001E0BFB" w:rsidRPr="001E0BFB" w:rsidRDefault="001E0BFB" w:rsidP="001E0BFB">
      <w:pPr>
        <w:rPr>
          <w:rFonts w:asciiTheme="minorHAnsi" w:hAnsiTheme="minorHAnsi" w:cstheme="minorHAnsi"/>
        </w:rPr>
      </w:pPr>
    </w:p>
    <w:p w14:paraId="75CD0420" w14:textId="77777777" w:rsidR="001E0BFB" w:rsidRPr="001E0BFB" w:rsidRDefault="001E0BFB" w:rsidP="001E0BFB">
      <w:pPr>
        <w:pStyle w:val="ListParagraph"/>
        <w:numPr>
          <w:ilvl w:val="0"/>
          <w:numId w:val="8"/>
        </w:numPr>
        <w:rPr>
          <w:rFonts w:cstheme="minorHAnsi"/>
          <w:b/>
        </w:rPr>
      </w:pPr>
      <w:r w:rsidRPr="001E0BFB">
        <w:rPr>
          <w:rFonts w:cstheme="minorHAnsi"/>
          <w:b/>
        </w:rPr>
        <w:t xml:space="preserve"> Finance</w:t>
      </w:r>
    </w:p>
    <w:p w14:paraId="552428C0" w14:textId="0B1A5E42" w:rsidR="001E0BFB" w:rsidRDefault="001E0BFB" w:rsidP="00841ACA">
      <w:pPr>
        <w:ind w:left="360"/>
        <w:rPr>
          <w:rFonts w:asciiTheme="minorHAnsi" w:hAnsiTheme="minorHAnsi" w:cstheme="minorHAnsi"/>
        </w:rPr>
      </w:pPr>
      <w:r w:rsidRPr="001E0BFB">
        <w:rPr>
          <w:rFonts w:asciiTheme="minorHAnsi" w:hAnsiTheme="minorHAnsi" w:cstheme="minorHAnsi"/>
        </w:rPr>
        <w:t xml:space="preserve">12.1) </w:t>
      </w:r>
      <w:r w:rsidRPr="00F6745F">
        <w:rPr>
          <w:rFonts w:asciiTheme="minorHAnsi" w:hAnsiTheme="minorHAnsi" w:cstheme="minorHAnsi"/>
          <w:b/>
        </w:rPr>
        <w:t>Rece</w:t>
      </w:r>
      <w:r w:rsidR="0094682C" w:rsidRPr="00F6745F">
        <w:rPr>
          <w:rFonts w:asciiTheme="minorHAnsi" w:hAnsiTheme="minorHAnsi" w:cstheme="minorHAnsi"/>
          <w:b/>
        </w:rPr>
        <w:t>ipts &amp; payment report</w:t>
      </w:r>
      <w:r w:rsidR="0094682C">
        <w:rPr>
          <w:rFonts w:asciiTheme="minorHAnsi" w:hAnsiTheme="minorHAnsi" w:cstheme="minorHAnsi"/>
        </w:rPr>
        <w:t xml:space="preserve"> </w:t>
      </w:r>
      <w:r w:rsidR="00F6745F">
        <w:rPr>
          <w:rFonts w:asciiTheme="minorHAnsi" w:hAnsiTheme="minorHAnsi" w:cstheme="minorHAnsi"/>
        </w:rPr>
        <w:t>The following paym</w:t>
      </w:r>
      <w:r w:rsidR="00841ACA">
        <w:rPr>
          <w:rFonts w:asciiTheme="minorHAnsi" w:hAnsiTheme="minorHAnsi" w:cstheme="minorHAnsi"/>
        </w:rPr>
        <w:t>ents were signed off. Proposed by Cllr Barbey, Seconded by Cllr Hadnutt.</w:t>
      </w:r>
    </w:p>
    <w:p w14:paraId="1D155D9D" w14:textId="77777777" w:rsidR="00F6745F" w:rsidRDefault="00F6745F" w:rsidP="001E0BFB">
      <w:pPr>
        <w:rPr>
          <w:rFonts w:asciiTheme="minorHAnsi" w:hAnsiTheme="minorHAnsi" w:cstheme="minorHAnsi"/>
        </w:rPr>
      </w:pPr>
    </w:p>
    <w:tbl>
      <w:tblPr>
        <w:tblW w:w="10219" w:type="dxa"/>
        <w:tblLook w:val="04A0" w:firstRow="1" w:lastRow="0" w:firstColumn="1" w:lastColumn="0" w:noHBand="0" w:noVBand="1"/>
      </w:tblPr>
      <w:tblGrid>
        <w:gridCol w:w="1375"/>
        <w:gridCol w:w="2324"/>
        <w:gridCol w:w="5528"/>
        <w:gridCol w:w="992"/>
      </w:tblGrid>
      <w:tr w:rsidR="0094682C" w:rsidRPr="00F6745F" w14:paraId="5970B543" w14:textId="77777777" w:rsidTr="00CD6A11">
        <w:trPr>
          <w:trHeight w:val="483"/>
        </w:trPr>
        <w:tc>
          <w:tcPr>
            <w:tcW w:w="13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67DF0D" w14:textId="77777777" w:rsidR="0094682C" w:rsidRPr="0094682C" w:rsidRDefault="0094682C" w:rsidP="0094682C">
            <w:pPr>
              <w:rPr>
                <w:rFonts w:ascii="Calibri" w:hAnsi="Calibri" w:cs="Calibri"/>
                <w:b/>
                <w:bCs/>
                <w:sz w:val="20"/>
                <w:szCs w:val="20"/>
                <w:lang w:eastAsia="en-GB"/>
              </w:rPr>
            </w:pPr>
            <w:r w:rsidRPr="0094682C">
              <w:rPr>
                <w:rFonts w:ascii="Calibri" w:hAnsi="Calibri" w:cs="Calibri"/>
                <w:b/>
                <w:bCs/>
                <w:sz w:val="20"/>
                <w:szCs w:val="20"/>
                <w:lang w:eastAsia="en-GB"/>
              </w:rPr>
              <w:t>Invoice Date</w:t>
            </w:r>
          </w:p>
        </w:tc>
        <w:tc>
          <w:tcPr>
            <w:tcW w:w="2324" w:type="dxa"/>
            <w:tcBorders>
              <w:top w:val="single" w:sz="4" w:space="0" w:color="auto"/>
              <w:left w:val="nil"/>
              <w:bottom w:val="single" w:sz="4" w:space="0" w:color="auto"/>
              <w:right w:val="single" w:sz="4" w:space="0" w:color="auto"/>
            </w:tcBorders>
            <w:shd w:val="clear" w:color="auto" w:fill="auto"/>
            <w:noWrap/>
            <w:vAlign w:val="bottom"/>
            <w:hideMark/>
          </w:tcPr>
          <w:p w14:paraId="4B445271" w14:textId="77777777" w:rsidR="0094682C" w:rsidRPr="0094682C" w:rsidRDefault="0094682C" w:rsidP="0094682C">
            <w:pPr>
              <w:rPr>
                <w:rFonts w:ascii="Calibri" w:hAnsi="Calibri" w:cs="Calibri"/>
                <w:b/>
                <w:bCs/>
                <w:sz w:val="20"/>
                <w:szCs w:val="20"/>
                <w:lang w:eastAsia="en-GB"/>
              </w:rPr>
            </w:pPr>
            <w:r w:rsidRPr="0094682C">
              <w:rPr>
                <w:rFonts w:ascii="Calibri" w:hAnsi="Calibri" w:cs="Calibri"/>
                <w:b/>
                <w:bCs/>
                <w:sz w:val="20"/>
                <w:szCs w:val="20"/>
                <w:lang w:eastAsia="en-GB"/>
              </w:rPr>
              <w:t>Payee</w:t>
            </w:r>
          </w:p>
        </w:tc>
        <w:tc>
          <w:tcPr>
            <w:tcW w:w="5528" w:type="dxa"/>
            <w:tcBorders>
              <w:top w:val="single" w:sz="4" w:space="0" w:color="auto"/>
              <w:left w:val="nil"/>
              <w:bottom w:val="single" w:sz="4" w:space="0" w:color="auto"/>
              <w:right w:val="single" w:sz="4" w:space="0" w:color="auto"/>
            </w:tcBorders>
            <w:shd w:val="clear" w:color="auto" w:fill="auto"/>
            <w:noWrap/>
            <w:vAlign w:val="bottom"/>
            <w:hideMark/>
          </w:tcPr>
          <w:p w14:paraId="1B2660BD" w14:textId="77777777" w:rsidR="0094682C" w:rsidRPr="0094682C" w:rsidRDefault="0094682C" w:rsidP="0094682C">
            <w:pPr>
              <w:rPr>
                <w:rFonts w:ascii="Calibri" w:hAnsi="Calibri" w:cs="Calibri"/>
                <w:b/>
                <w:bCs/>
                <w:sz w:val="20"/>
                <w:szCs w:val="20"/>
                <w:lang w:eastAsia="en-GB"/>
              </w:rPr>
            </w:pPr>
            <w:r w:rsidRPr="0094682C">
              <w:rPr>
                <w:rFonts w:ascii="Calibri" w:hAnsi="Calibri" w:cs="Calibri"/>
                <w:b/>
                <w:bCs/>
                <w:sz w:val="20"/>
                <w:szCs w:val="20"/>
                <w:lang w:eastAsia="en-GB"/>
              </w:rPr>
              <w:t xml:space="preserve">Details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2A59FDF7" w14:textId="77777777" w:rsidR="0094682C" w:rsidRPr="0094682C" w:rsidRDefault="0094682C" w:rsidP="0094682C">
            <w:pPr>
              <w:rPr>
                <w:rFonts w:ascii="Calibri" w:hAnsi="Calibri" w:cs="Calibri"/>
                <w:b/>
                <w:bCs/>
                <w:sz w:val="20"/>
                <w:szCs w:val="20"/>
                <w:lang w:eastAsia="en-GB"/>
              </w:rPr>
            </w:pPr>
            <w:r w:rsidRPr="0094682C">
              <w:rPr>
                <w:rFonts w:ascii="Calibri" w:hAnsi="Calibri" w:cs="Calibri"/>
                <w:b/>
                <w:bCs/>
                <w:sz w:val="20"/>
                <w:szCs w:val="20"/>
                <w:lang w:eastAsia="en-GB"/>
              </w:rPr>
              <w:t>Payment</w:t>
            </w:r>
          </w:p>
        </w:tc>
      </w:tr>
      <w:tr w:rsidR="00CD6A11" w:rsidRPr="00F6745F" w14:paraId="6C895817" w14:textId="77777777" w:rsidTr="00CD6A11">
        <w:trPr>
          <w:trHeight w:val="419"/>
        </w:trPr>
        <w:tc>
          <w:tcPr>
            <w:tcW w:w="1375" w:type="dxa"/>
            <w:tcBorders>
              <w:top w:val="nil"/>
              <w:left w:val="single" w:sz="4" w:space="0" w:color="auto"/>
              <w:bottom w:val="single" w:sz="4" w:space="0" w:color="auto"/>
              <w:right w:val="single" w:sz="4" w:space="0" w:color="auto"/>
            </w:tcBorders>
            <w:shd w:val="clear" w:color="auto" w:fill="auto"/>
            <w:noWrap/>
            <w:vAlign w:val="bottom"/>
            <w:hideMark/>
          </w:tcPr>
          <w:p w14:paraId="53E69E96" w14:textId="4AB1E64C"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30/03/2022</w:t>
            </w:r>
          </w:p>
        </w:tc>
        <w:tc>
          <w:tcPr>
            <w:tcW w:w="2324" w:type="dxa"/>
            <w:tcBorders>
              <w:top w:val="nil"/>
              <w:left w:val="nil"/>
              <w:bottom w:val="single" w:sz="4" w:space="0" w:color="auto"/>
              <w:right w:val="single" w:sz="4" w:space="0" w:color="auto"/>
            </w:tcBorders>
            <w:shd w:val="clear" w:color="auto" w:fill="auto"/>
            <w:noWrap/>
            <w:vAlign w:val="bottom"/>
            <w:hideMark/>
          </w:tcPr>
          <w:p w14:paraId="318CA2C8" w14:textId="229B2AC5" w:rsidR="00CD6A11" w:rsidRPr="0094682C" w:rsidRDefault="00CD6A11" w:rsidP="0094682C">
            <w:pPr>
              <w:rPr>
                <w:rFonts w:ascii="Calibri" w:hAnsi="Calibri" w:cs="Calibri"/>
                <w:b/>
                <w:bCs/>
                <w:sz w:val="20"/>
                <w:szCs w:val="20"/>
                <w:lang w:eastAsia="en-GB"/>
              </w:rPr>
            </w:pPr>
            <w:r w:rsidRPr="0094682C">
              <w:rPr>
                <w:rFonts w:ascii="Calibri" w:hAnsi="Calibri" w:cs="Calibri"/>
                <w:sz w:val="20"/>
                <w:szCs w:val="20"/>
                <w:lang w:eastAsia="en-GB"/>
              </w:rPr>
              <w:t>ZURICH Insurance</w:t>
            </w:r>
          </w:p>
        </w:tc>
        <w:tc>
          <w:tcPr>
            <w:tcW w:w="5528" w:type="dxa"/>
            <w:tcBorders>
              <w:top w:val="nil"/>
              <w:left w:val="single" w:sz="4" w:space="0" w:color="auto"/>
              <w:bottom w:val="single" w:sz="4" w:space="0" w:color="auto"/>
              <w:right w:val="single" w:sz="4" w:space="0" w:color="auto"/>
            </w:tcBorders>
            <w:shd w:val="clear" w:color="auto" w:fill="auto"/>
            <w:noWrap/>
            <w:vAlign w:val="bottom"/>
            <w:hideMark/>
          </w:tcPr>
          <w:p w14:paraId="6D527C25" w14:textId="51181F7B" w:rsidR="00CD6A11" w:rsidRPr="0094682C" w:rsidRDefault="00CD6A11" w:rsidP="0094682C">
            <w:pPr>
              <w:rPr>
                <w:rFonts w:ascii="Calibri" w:hAnsi="Calibri" w:cs="Calibri"/>
                <w:b/>
                <w:bCs/>
                <w:sz w:val="20"/>
                <w:szCs w:val="20"/>
                <w:lang w:eastAsia="en-GB"/>
              </w:rPr>
            </w:pPr>
            <w:r w:rsidRPr="0094682C">
              <w:rPr>
                <w:rFonts w:ascii="Calibri" w:hAnsi="Calibri" w:cs="Calibri"/>
                <w:sz w:val="20"/>
                <w:szCs w:val="20"/>
                <w:lang w:eastAsia="en-GB"/>
              </w:rPr>
              <w:t>Annual Insurance</w:t>
            </w:r>
          </w:p>
        </w:tc>
        <w:tc>
          <w:tcPr>
            <w:tcW w:w="992" w:type="dxa"/>
            <w:tcBorders>
              <w:top w:val="nil"/>
              <w:left w:val="nil"/>
              <w:bottom w:val="single" w:sz="4" w:space="0" w:color="auto"/>
              <w:right w:val="single" w:sz="4" w:space="0" w:color="auto"/>
            </w:tcBorders>
            <w:shd w:val="clear" w:color="auto" w:fill="auto"/>
            <w:noWrap/>
            <w:vAlign w:val="bottom"/>
            <w:hideMark/>
          </w:tcPr>
          <w:p w14:paraId="10717B06" w14:textId="4D9E851F" w:rsidR="00CD6A11" w:rsidRPr="0094682C" w:rsidRDefault="00CD6A11" w:rsidP="0094682C">
            <w:pPr>
              <w:rPr>
                <w:rFonts w:ascii="Calibri" w:hAnsi="Calibri" w:cs="Calibri"/>
                <w:b/>
                <w:bCs/>
                <w:sz w:val="20"/>
                <w:szCs w:val="20"/>
                <w:lang w:eastAsia="en-GB"/>
              </w:rPr>
            </w:pPr>
            <w:r w:rsidRPr="0094682C">
              <w:rPr>
                <w:rFonts w:ascii="Calibri" w:hAnsi="Calibri" w:cs="Calibri"/>
                <w:b/>
                <w:bCs/>
                <w:sz w:val="20"/>
                <w:szCs w:val="20"/>
                <w:lang w:eastAsia="en-GB"/>
              </w:rPr>
              <w:t>£279.42</w:t>
            </w:r>
          </w:p>
        </w:tc>
      </w:tr>
      <w:tr w:rsidR="00CD6A11" w:rsidRPr="00F6745F" w14:paraId="0EC22901" w14:textId="77777777" w:rsidTr="0016555A">
        <w:trPr>
          <w:trHeight w:val="312"/>
        </w:trPr>
        <w:tc>
          <w:tcPr>
            <w:tcW w:w="1375" w:type="dxa"/>
            <w:tcBorders>
              <w:top w:val="nil"/>
              <w:left w:val="single" w:sz="4" w:space="0" w:color="auto"/>
              <w:bottom w:val="single" w:sz="4" w:space="0" w:color="auto"/>
              <w:right w:val="single" w:sz="4" w:space="0" w:color="auto"/>
            </w:tcBorders>
            <w:shd w:val="clear" w:color="auto" w:fill="auto"/>
            <w:noWrap/>
            <w:vAlign w:val="bottom"/>
            <w:hideMark/>
          </w:tcPr>
          <w:p w14:paraId="6C054C0F" w14:textId="38882841"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16/06/2022</w:t>
            </w:r>
          </w:p>
        </w:tc>
        <w:tc>
          <w:tcPr>
            <w:tcW w:w="2324" w:type="dxa"/>
            <w:tcBorders>
              <w:top w:val="nil"/>
              <w:left w:val="nil"/>
              <w:bottom w:val="single" w:sz="4" w:space="0" w:color="auto"/>
              <w:right w:val="single" w:sz="4" w:space="0" w:color="auto"/>
            </w:tcBorders>
            <w:shd w:val="clear" w:color="auto" w:fill="auto"/>
            <w:noWrap/>
            <w:vAlign w:val="bottom"/>
            <w:hideMark/>
          </w:tcPr>
          <w:p w14:paraId="648FD927" w14:textId="0C2122D8"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Angela Boyce</w:t>
            </w:r>
          </w:p>
        </w:tc>
        <w:tc>
          <w:tcPr>
            <w:tcW w:w="5528" w:type="dxa"/>
            <w:tcBorders>
              <w:top w:val="nil"/>
              <w:left w:val="nil"/>
              <w:bottom w:val="single" w:sz="4" w:space="0" w:color="auto"/>
              <w:right w:val="single" w:sz="4" w:space="0" w:color="auto"/>
            </w:tcBorders>
            <w:shd w:val="clear" w:color="auto" w:fill="auto"/>
            <w:noWrap/>
            <w:vAlign w:val="bottom"/>
            <w:hideMark/>
          </w:tcPr>
          <w:p w14:paraId="47DFD896" w14:textId="05145603"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Clerk Salary 16/04/2022 - 15/05/2022</w:t>
            </w:r>
          </w:p>
        </w:tc>
        <w:tc>
          <w:tcPr>
            <w:tcW w:w="992" w:type="dxa"/>
            <w:tcBorders>
              <w:top w:val="nil"/>
              <w:left w:val="nil"/>
              <w:bottom w:val="single" w:sz="4" w:space="0" w:color="auto"/>
              <w:right w:val="single" w:sz="4" w:space="0" w:color="auto"/>
            </w:tcBorders>
            <w:shd w:val="clear" w:color="auto" w:fill="auto"/>
            <w:noWrap/>
            <w:vAlign w:val="bottom"/>
            <w:hideMark/>
          </w:tcPr>
          <w:p w14:paraId="7184CD3A" w14:textId="3EBF1DAD" w:rsidR="00CD6A11" w:rsidRPr="0094682C" w:rsidRDefault="00CD6A11" w:rsidP="0094682C">
            <w:pPr>
              <w:rPr>
                <w:rFonts w:ascii="Calibri" w:hAnsi="Calibri" w:cs="Calibri"/>
                <w:b/>
                <w:bCs/>
                <w:sz w:val="20"/>
                <w:szCs w:val="20"/>
                <w:lang w:eastAsia="en-GB"/>
              </w:rPr>
            </w:pPr>
            <w:r w:rsidRPr="0094682C">
              <w:rPr>
                <w:rFonts w:ascii="Calibri" w:hAnsi="Calibri" w:cs="Calibri"/>
                <w:b/>
                <w:bCs/>
                <w:sz w:val="20"/>
                <w:szCs w:val="20"/>
                <w:lang w:eastAsia="en-GB"/>
              </w:rPr>
              <w:t>£421.55</w:t>
            </w:r>
          </w:p>
        </w:tc>
      </w:tr>
      <w:tr w:rsidR="00CD6A11" w:rsidRPr="00F6745F" w14:paraId="16A9D760" w14:textId="77777777" w:rsidTr="00F6745F">
        <w:trPr>
          <w:trHeight w:val="312"/>
        </w:trPr>
        <w:tc>
          <w:tcPr>
            <w:tcW w:w="1375" w:type="dxa"/>
            <w:tcBorders>
              <w:top w:val="nil"/>
              <w:left w:val="single" w:sz="4" w:space="0" w:color="auto"/>
              <w:bottom w:val="single" w:sz="4" w:space="0" w:color="auto"/>
              <w:right w:val="single" w:sz="4" w:space="0" w:color="auto"/>
            </w:tcBorders>
            <w:shd w:val="clear" w:color="auto" w:fill="auto"/>
            <w:noWrap/>
            <w:vAlign w:val="bottom"/>
            <w:hideMark/>
          </w:tcPr>
          <w:p w14:paraId="49ABB373" w14:textId="0DFFD4F8"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16/06/2022</w:t>
            </w:r>
          </w:p>
        </w:tc>
        <w:tc>
          <w:tcPr>
            <w:tcW w:w="2324" w:type="dxa"/>
            <w:tcBorders>
              <w:top w:val="nil"/>
              <w:left w:val="nil"/>
              <w:bottom w:val="single" w:sz="4" w:space="0" w:color="auto"/>
              <w:right w:val="single" w:sz="4" w:space="0" w:color="auto"/>
            </w:tcBorders>
            <w:shd w:val="clear" w:color="auto" w:fill="auto"/>
            <w:noWrap/>
            <w:vAlign w:val="bottom"/>
            <w:hideMark/>
          </w:tcPr>
          <w:p w14:paraId="5E33BD23" w14:textId="6F88CC04"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HMRC</w:t>
            </w:r>
          </w:p>
        </w:tc>
        <w:tc>
          <w:tcPr>
            <w:tcW w:w="5528" w:type="dxa"/>
            <w:tcBorders>
              <w:top w:val="nil"/>
              <w:left w:val="nil"/>
              <w:bottom w:val="single" w:sz="4" w:space="0" w:color="auto"/>
              <w:right w:val="single" w:sz="4" w:space="0" w:color="auto"/>
            </w:tcBorders>
            <w:shd w:val="clear" w:color="auto" w:fill="auto"/>
            <w:noWrap/>
            <w:vAlign w:val="bottom"/>
            <w:hideMark/>
          </w:tcPr>
          <w:p w14:paraId="4E0843C3" w14:textId="35052B7E"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Clerk Salary 16/04/2022 - 15/05/2022</w:t>
            </w:r>
          </w:p>
        </w:tc>
        <w:tc>
          <w:tcPr>
            <w:tcW w:w="992" w:type="dxa"/>
            <w:tcBorders>
              <w:top w:val="nil"/>
              <w:left w:val="nil"/>
              <w:bottom w:val="single" w:sz="4" w:space="0" w:color="auto"/>
              <w:right w:val="single" w:sz="4" w:space="0" w:color="auto"/>
            </w:tcBorders>
            <w:shd w:val="clear" w:color="auto" w:fill="auto"/>
            <w:noWrap/>
            <w:vAlign w:val="bottom"/>
            <w:hideMark/>
          </w:tcPr>
          <w:p w14:paraId="2E1C81BC" w14:textId="39EF7AE9" w:rsidR="00CD6A11" w:rsidRPr="0094682C" w:rsidRDefault="00CD6A11" w:rsidP="0094682C">
            <w:pPr>
              <w:rPr>
                <w:rFonts w:ascii="Calibri" w:hAnsi="Calibri" w:cs="Calibri"/>
                <w:b/>
                <w:bCs/>
                <w:sz w:val="20"/>
                <w:szCs w:val="20"/>
                <w:lang w:eastAsia="en-GB"/>
              </w:rPr>
            </w:pPr>
            <w:r w:rsidRPr="0094682C">
              <w:rPr>
                <w:rFonts w:ascii="Calibri" w:hAnsi="Calibri" w:cs="Calibri"/>
                <w:b/>
                <w:bCs/>
                <w:sz w:val="20"/>
                <w:szCs w:val="20"/>
                <w:lang w:eastAsia="en-GB"/>
              </w:rPr>
              <w:t>£93.60</w:t>
            </w:r>
          </w:p>
        </w:tc>
      </w:tr>
      <w:tr w:rsidR="00CD6A11" w:rsidRPr="00F6745F" w14:paraId="07E39E21" w14:textId="77777777" w:rsidTr="0016555A">
        <w:trPr>
          <w:trHeight w:val="312"/>
        </w:trPr>
        <w:tc>
          <w:tcPr>
            <w:tcW w:w="1375" w:type="dxa"/>
            <w:tcBorders>
              <w:top w:val="nil"/>
              <w:left w:val="single" w:sz="4" w:space="0" w:color="auto"/>
              <w:bottom w:val="single" w:sz="4" w:space="0" w:color="auto"/>
              <w:right w:val="single" w:sz="4" w:space="0" w:color="auto"/>
            </w:tcBorders>
            <w:shd w:val="clear" w:color="auto" w:fill="auto"/>
            <w:noWrap/>
            <w:vAlign w:val="bottom"/>
            <w:hideMark/>
          </w:tcPr>
          <w:p w14:paraId="0CB83BB2" w14:textId="2F3E6D1C"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17/06/2022</w:t>
            </w:r>
          </w:p>
        </w:tc>
        <w:tc>
          <w:tcPr>
            <w:tcW w:w="2324" w:type="dxa"/>
            <w:tcBorders>
              <w:top w:val="nil"/>
              <w:left w:val="nil"/>
              <w:bottom w:val="single" w:sz="4" w:space="0" w:color="auto"/>
              <w:right w:val="single" w:sz="4" w:space="0" w:color="auto"/>
            </w:tcBorders>
            <w:shd w:val="clear" w:color="auto" w:fill="auto"/>
            <w:noWrap/>
            <w:vAlign w:val="bottom"/>
            <w:hideMark/>
          </w:tcPr>
          <w:p w14:paraId="7983E818" w14:textId="76FF52BA"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David Weller</w:t>
            </w:r>
          </w:p>
        </w:tc>
        <w:tc>
          <w:tcPr>
            <w:tcW w:w="5528" w:type="dxa"/>
            <w:tcBorders>
              <w:top w:val="nil"/>
              <w:left w:val="single" w:sz="4" w:space="0" w:color="auto"/>
              <w:bottom w:val="single" w:sz="4" w:space="0" w:color="auto"/>
              <w:right w:val="single" w:sz="4" w:space="0" w:color="auto"/>
            </w:tcBorders>
            <w:shd w:val="clear" w:color="auto" w:fill="auto"/>
            <w:noWrap/>
            <w:vAlign w:val="bottom"/>
            <w:hideMark/>
          </w:tcPr>
          <w:p w14:paraId="46DA8F5A" w14:textId="26699F51"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Audit 2021/2022</w:t>
            </w:r>
          </w:p>
        </w:tc>
        <w:tc>
          <w:tcPr>
            <w:tcW w:w="992" w:type="dxa"/>
            <w:tcBorders>
              <w:top w:val="nil"/>
              <w:left w:val="nil"/>
              <w:bottom w:val="single" w:sz="4" w:space="0" w:color="auto"/>
              <w:right w:val="single" w:sz="4" w:space="0" w:color="auto"/>
            </w:tcBorders>
            <w:shd w:val="clear" w:color="auto" w:fill="auto"/>
            <w:noWrap/>
            <w:vAlign w:val="bottom"/>
            <w:hideMark/>
          </w:tcPr>
          <w:p w14:paraId="49BA372D" w14:textId="6245C93E" w:rsidR="00CD6A11" w:rsidRPr="0094682C" w:rsidRDefault="00CD6A11" w:rsidP="0094682C">
            <w:pPr>
              <w:rPr>
                <w:rFonts w:ascii="Calibri" w:hAnsi="Calibri" w:cs="Calibri"/>
                <w:b/>
                <w:bCs/>
                <w:sz w:val="20"/>
                <w:szCs w:val="20"/>
                <w:lang w:eastAsia="en-GB"/>
              </w:rPr>
            </w:pPr>
            <w:r w:rsidRPr="0094682C">
              <w:rPr>
                <w:rFonts w:ascii="Calibri" w:hAnsi="Calibri" w:cs="Calibri"/>
                <w:b/>
                <w:bCs/>
                <w:sz w:val="20"/>
                <w:szCs w:val="20"/>
                <w:lang w:eastAsia="en-GB"/>
              </w:rPr>
              <w:t>£48.10</w:t>
            </w:r>
          </w:p>
        </w:tc>
      </w:tr>
      <w:tr w:rsidR="00CD6A11" w:rsidRPr="00F6745F" w14:paraId="020C5087" w14:textId="77777777" w:rsidTr="0016555A">
        <w:trPr>
          <w:trHeight w:val="312"/>
        </w:trPr>
        <w:tc>
          <w:tcPr>
            <w:tcW w:w="1375" w:type="dxa"/>
            <w:tcBorders>
              <w:top w:val="nil"/>
              <w:left w:val="single" w:sz="4" w:space="0" w:color="auto"/>
              <w:bottom w:val="single" w:sz="4" w:space="0" w:color="auto"/>
              <w:right w:val="single" w:sz="4" w:space="0" w:color="auto"/>
            </w:tcBorders>
            <w:shd w:val="clear" w:color="auto" w:fill="auto"/>
            <w:noWrap/>
            <w:vAlign w:val="bottom"/>
            <w:hideMark/>
          </w:tcPr>
          <w:p w14:paraId="4236173A" w14:textId="6974CBA1"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31/05/2022</w:t>
            </w:r>
          </w:p>
        </w:tc>
        <w:tc>
          <w:tcPr>
            <w:tcW w:w="2324" w:type="dxa"/>
            <w:tcBorders>
              <w:top w:val="nil"/>
              <w:left w:val="nil"/>
              <w:bottom w:val="single" w:sz="4" w:space="0" w:color="auto"/>
              <w:right w:val="single" w:sz="4" w:space="0" w:color="auto"/>
            </w:tcBorders>
            <w:shd w:val="clear" w:color="auto" w:fill="auto"/>
            <w:noWrap/>
            <w:vAlign w:val="bottom"/>
            <w:hideMark/>
          </w:tcPr>
          <w:p w14:paraId="5014A0C8" w14:textId="71AF2C3E"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West Berkshire Council</w:t>
            </w:r>
          </w:p>
        </w:tc>
        <w:tc>
          <w:tcPr>
            <w:tcW w:w="5528" w:type="dxa"/>
            <w:tcBorders>
              <w:top w:val="nil"/>
              <w:left w:val="nil"/>
              <w:bottom w:val="single" w:sz="4" w:space="0" w:color="auto"/>
              <w:right w:val="single" w:sz="4" w:space="0" w:color="auto"/>
            </w:tcBorders>
            <w:shd w:val="clear" w:color="auto" w:fill="auto"/>
            <w:noWrap/>
            <w:vAlign w:val="bottom"/>
            <w:hideMark/>
          </w:tcPr>
          <w:p w14:paraId="50F7AF1E" w14:textId="2AC784CE"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Contribution from PC - recharge of costs relating to HMPC</w:t>
            </w:r>
          </w:p>
        </w:tc>
        <w:tc>
          <w:tcPr>
            <w:tcW w:w="992" w:type="dxa"/>
            <w:tcBorders>
              <w:top w:val="nil"/>
              <w:left w:val="nil"/>
              <w:bottom w:val="single" w:sz="4" w:space="0" w:color="auto"/>
              <w:right w:val="single" w:sz="4" w:space="0" w:color="auto"/>
            </w:tcBorders>
            <w:shd w:val="clear" w:color="auto" w:fill="auto"/>
            <w:noWrap/>
            <w:vAlign w:val="bottom"/>
            <w:hideMark/>
          </w:tcPr>
          <w:p w14:paraId="4905E418" w14:textId="64FA94EC" w:rsidR="00CD6A11" w:rsidRPr="0094682C" w:rsidRDefault="00CD6A11" w:rsidP="0094682C">
            <w:pPr>
              <w:rPr>
                <w:rFonts w:ascii="Calibri" w:hAnsi="Calibri" w:cs="Calibri"/>
                <w:b/>
                <w:bCs/>
                <w:sz w:val="20"/>
                <w:szCs w:val="20"/>
                <w:lang w:eastAsia="en-GB"/>
              </w:rPr>
            </w:pPr>
            <w:r w:rsidRPr="0094682C">
              <w:rPr>
                <w:rFonts w:ascii="Calibri" w:hAnsi="Calibri" w:cs="Calibri"/>
                <w:b/>
                <w:bCs/>
                <w:sz w:val="20"/>
                <w:szCs w:val="20"/>
                <w:lang w:eastAsia="en-GB"/>
              </w:rPr>
              <w:t>£75.00</w:t>
            </w:r>
          </w:p>
        </w:tc>
      </w:tr>
      <w:tr w:rsidR="00CD6A11" w:rsidRPr="00F6745F" w14:paraId="7D7A5B38" w14:textId="77777777" w:rsidTr="00F6745F">
        <w:trPr>
          <w:trHeight w:val="312"/>
        </w:trPr>
        <w:tc>
          <w:tcPr>
            <w:tcW w:w="1375" w:type="dxa"/>
            <w:tcBorders>
              <w:top w:val="nil"/>
              <w:left w:val="single" w:sz="4" w:space="0" w:color="auto"/>
              <w:bottom w:val="single" w:sz="4" w:space="0" w:color="auto"/>
              <w:right w:val="single" w:sz="4" w:space="0" w:color="auto"/>
            </w:tcBorders>
            <w:shd w:val="clear" w:color="auto" w:fill="auto"/>
            <w:noWrap/>
            <w:vAlign w:val="bottom"/>
            <w:hideMark/>
          </w:tcPr>
          <w:p w14:paraId="2D79FC6C" w14:textId="54317483"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14/04/2022</w:t>
            </w:r>
          </w:p>
        </w:tc>
        <w:tc>
          <w:tcPr>
            <w:tcW w:w="2324" w:type="dxa"/>
            <w:tcBorders>
              <w:top w:val="nil"/>
              <w:left w:val="nil"/>
              <w:bottom w:val="single" w:sz="4" w:space="0" w:color="auto"/>
              <w:right w:val="single" w:sz="4" w:space="0" w:color="auto"/>
            </w:tcBorders>
            <w:shd w:val="clear" w:color="auto" w:fill="auto"/>
            <w:noWrap/>
            <w:vAlign w:val="bottom"/>
            <w:hideMark/>
          </w:tcPr>
          <w:p w14:paraId="664E0A61" w14:textId="74F9CA38"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West Berkshire Council</w:t>
            </w:r>
          </w:p>
        </w:tc>
        <w:tc>
          <w:tcPr>
            <w:tcW w:w="5528" w:type="dxa"/>
            <w:tcBorders>
              <w:top w:val="nil"/>
              <w:left w:val="nil"/>
              <w:bottom w:val="single" w:sz="4" w:space="0" w:color="auto"/>
              <w:right w:val="single" w:sz="4" w:space="0" w:color="auto"/>
            </w:tcBorders>
            <w:shd w:val="clear" w:color="auto" w:fill="auto"/>
            <w:noWrap/>
            <w:vAlign w:val="bottom"/>
            <w:hideMark/>
          </w:tcPr>
          <w:p w14:paraId="6F3F3530" w14:textId="177C551F"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 xml:space="preserve">Annual Re-Charge for Grounds Maintenance </w:t>
            </w:r>
          </w:p>
        </w:tc>
        <w:tc>
          <w:tcPr>
            <w:tcW w:w="992" w:type="dxa"/>
            <w:tcBorders>
              <w:top w:val="nil"/>
              <w:left w:val="nil"/>
              <w:bottom w:val="single" w:sz="4" w:space="0" w:color="auto"/>
              <w:right w:val="single" w:sz="4" w:space="0" w:color="auto"/>
            </w:tcBorders>
            <w:shd w:val="clear" w:color="auto" w:fill="auto"/>
            <w:noWrap/>
            <w:vAlign w:val="bottom"/>
            <w:hideMark/>
          </w:tcPr>
          <w:p w14:paraId="66E86BBF" w14:textId="5CAFB013" w:rsidR="00CD6A11" w:rsidRPr="0094682C" w:rsidRDefault="00CD6A11" w:rsidP="0094682C">
            <w:pPr>
              <w:rPr>
                <w:rFonts w:ascii="Calibri" w:hAnsi="Calibri" w:cs="Calibri"/>
                <w:b/>
                <w:bCs/>
                <w:sz w:val="20"/>
                <w:szCs w:val="20"/>
                <w:lang w:eastAsia="en-GB"/>
              </w:rPr>
            </w:pPr>
            <w:r w:rsidRPr="0094682C">
              <w:rPr>
                <w:rFonts w:ascii="Calibri" w:hAnsi="Calibri" w:cs="Calibri"/>
                <w:b/>
                <w:bCs/>
                <w:sz w:val="20"/>
                <w:szCs w:val="20"/>
                <w:lang w:eastAsia="en-GB"/>
              </w:rPr>
              <w:t>£34.46</w:t>
            </w:r>
          </w:p>
        </w:tc>
      </w:tr>
      <w:tr w:rsidR="00CD6A11" w:rsidRPr="00F6745F" w14:paraId="27B325DC" w14:textId="77777777" w:rsidTr="00F6745F">
        <w:trPr>
          <w:trHeight w:val="312"/>
        </w:trPr>
        <w:tc>
          <w:tcPr>
            <w:tcW w:w="1375" w:type="dxa"/>
            <w:tcBorders>
              <w:top w:val="nil"/>
              <w:left w:val="single" w:sz="4" w:space="0" w:color="auto"/>
              <w:bottom w:val="single" w:sz="4" w:space="0" w:color="auto"/>
              <w:right w:val="single" w:sz="4" w:space="0" w:color="auto"/>
            </w:tcBorders>
            <w:shd w:val="clear" w:color="auto" w:fill="auto"/>
            <w:noWrap/>
            <w:vAlign w:val="bottom"/>
            <w:hideMark/>
          </w:tcPr>
          <w:p w14:paraId="5A0A7591" w14:textId="2E1BC8D6"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16/07/2022</w:t>
            </w:r>
          </w:p>
        </w:tc>
        <w:tc>
          <w:tcPr>
            <w:tcW w:w="2324" w:type="dxa"/>
            <w:tcBorders>
              <w:top w:val="nil"/>
              <w:left w:val="nil"/>
              <w:bottom w:val="single" w:sz="4" w:space="0" w:color="auto"/>
              <w:right w:val="single" w:sz="4" w:space="0" w:color="auto"/>
            </w:tcBorders>
            <w:shd w:val="clear" w:color="auto" w:fill="auto"/>
            <w:noWrap/>
            <w:vAlign w:val="bottom"/>
            <w:hideMark/>
          </w:tcPr>
          <w:p w14:paraId="68694F5C" w14:textId="121C8055"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Angela Boyce</w:t>
            </w:r>
          </w:p>
        </w:tc>
        <w:tc>
          <w:tcPr>
            <w:tcW w:w="5528" w:type="dxa"/>
            <w:tcBorders>
              <w:top w:val="nil"/>
              <w:left w:val="nil"/>
              <w:bottom w:val="single" w:sz="4" w:space="0" w:color="auto"/>
              <w:right w:val="single" w:sz="4" w:space="0" w:color="auto"/>
            </w:tcBorders>
            <w:shd w:val="clear" w:color="auto" w:fill="auto"/>
            <w:noWrap/>
            <w:vAlign w:val="bottom"/>
            <w:hideMark/>
          </w:tcPr>
          <w:p w14:paraId="1872DAE7" w14:textId="7E0F16C3"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Clerk Salary 16/06/2022 - 15/07/2022</w:t>
            </w:r>
          </w:p>
        </w:tc>
        <w:tc>
          <w:tcPr>
            <w:tcW w:w="992" w:type="dxa"/>
            <w:tcBorders>
              <w:top w:val="nil"/>
              <w:left w:val="nil"/>
              <w:bottom w:val="single" w:sz="4" w:space="0" w:color="auto"/>
              <w:right w:val="single" w:sz="4" w:space="0" w:color="auto"/>
            </w:tcBorders>
            <w:shd w:val="clear" w:color="auto" w:fill="auto"/>
            <w:noWrap/>
            <w:vAlign w:val="bottom"/>
            <w:hideMark/>
          </w:tcPr>
          <w:p w14:paraId="09449920" w14:textId="11E78525" w:rsidR="00CD6A11" w:rsidRPr="0094682C" w:rsidRDefault="00CD6A11" w:rsidP="0094682C">
            <w:pPr>
              <w:rPr>
                <w:rFonts w:ascii="Calibri" w:hAnsi="Calibri" w:cs="Calibri"/>
                <w:b/>
                <w:bCs/>
                <w:sz w:val="20"/>
                <w:szCs w:val="20"/>
                <w:lang w:eastAsia="en-GB"/>
              </w:rPr>
            </w:pPr>
            <w:r w:rsidRPr="0094682C">
              <w:rPr>
                <w:rFonts w:ascii="Calibri" w:hAnsi="Calibri" w:cs="Calibri"/>
                <w:b/>
                <w:bCs/>
                <w:sz w:val="20"/>
                <w:szCs w:val="20"/>
                <w:lang w:eastAsia="en-GB"/>
              </w:rPr>
              <w:t>£213.35</w:t>
            </w:r>
          </w:p>
        </w:tc>
      </w:tr>
      <w:tr w:rsidR="00CD6A11" w:rsidRPr="00F6745F" w14:paraId="2E25B5D3" w14:textId="77777777" w:rsidTr="00F6745F">
        <w:trPr>
          <w:trHeight w:val="312"/>
        </w:trPr>
        <w:tc>
          <w:tcPr>
            <w:tcW w:w="1375" w:type="dxa"/>
            <w:tcBorders>
              <w:top w:val="nil"/>
              <w:left w:val="single" w:sz="4" w:space="0" w:color="auto"/>
              <w:bottom w:val="single" w:sz="4" w:space="0" w:color="auto"/>
              <w:right w:val="single" w:sz="4" w:space="0" w:color="auto"/>
            </w:tcBorders>
            <w:shd w:val="clear" w:color="auto" w:fill="auto"/>
            <w:noWrap/>
            <w:vAlign w:val="bottom"/>
            <w:hideMark/>
          </w:tcPr>
          <w:p w14:paraId="1EC03C78" w14:textId="416ADB5A"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lastRenderedPageBreak/>
              <w:t>16/07/2022</w:t>
            </w:r>
          </w:p>
        </w:tc>
        <w:tc>
          <w:tcPr>
            <w:tcW w:w="2324" w:type="dxa"/>
            <w:tcBorders>
              <w:top w:val="nil"/>
              <w:left w:val="nil"/>
              <w:bottom w:val="single" w:sz="4" w:space="0" w:color="auto"/>
              <w:right w:val="single" w:sz="4" w:space="0" w:color="auto"/>
            </w:tcBorders>
            <w:shd w:val="clear" w:color="auto" w:fill="auto"/>
            <w:noWrap/>
            <w:vAlign w:val="bottom"/>
            <w:hideMark/>
          </w:tcPr>
          <w:p w14:paraId="6B4099E6" w14:textId="0178F10B"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HMRC</w:t>
            </w:r>
          </w:p>
        </w:tc>
        <w:tc>
          <w:tcPr>
            <w:tcW w:w="5528" w:type="dxa"/>
            <w:tcBorders>
              <w:top w:val="nil"/>
              <w:left w:val="nil"/>
              <w:bottom w:val="single" w:sz="4" w:space="0" w:color="auto"/>
              <w:right w:val="single" w:sz="4" w:space="0" w:color="auto"/>
            </w:tcBorders>
            <w:shd w:val="clear" w:color="auto" w:fill="auto"/>
            <w:noWrap/>
            <w:vAlign w:val="bottom"/>
            <w:hideMark/>
          </w:tcPr>
          <w:p w14:paraId="1357F078" w14:textId="4E5CC4EF"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Clerk Salary 16/06/2022 - 15/07/2022</w:t>
            </w:r>
          </w:p>
        </w:tc>
        <w:tc>
          <w:tcPr>
            <w:tcW w:w="992" w:type="dxa"/>
            <w:tcBorders>
              <w:top w:val="nil"/>
              <w:left w:val="nil"/>
              <w:bottom w:val="single" w:sz="4" w:space="0" w:color="auto"/>
              <w:right w:val="single" w:sz="4" w:space="0" w:color="auto"/>
            </w:tcBorders>
            <w:shd w:val="clear" w:color="auto" w:fill="auto"/>
            <w:noWrap/>
            <w:vAlign w:val="bottom"/>
            <w:hideMark/>
          </w:tcPr>
          <w:p w14:paraId="2FB0D69B" w14:textId="5BB54AC9" w:rsidR="00CD6A11" w:rsidRPr="0094682C" w:rsidRDefault="00CD6A11" w:rsidP="0094682C">
            <w:pPr>
              <w:rPr>
                <w:rFonts w:ascii="Calibri" w:hAnsi="Calibri" w:cs="Calibri"/>
                <w:b/>
                <w:bCs/>
                <w:sz w:val="20"/>
                <w:szCs w:val="20"/>
                <w:lang w:eastAsia="en-GB"/>
              </w:rPr>
            </w:pPr>
            <w:r w:rsidRPr="0094682C">
              <w:rPr>
                <w:rFonts w:ascii="Calibri" w:hAnsi="Calibri" w:cs="Calibri"/>
                <w:b/>
                <w:bCs/>
                <w:sz w:val="20"/>
                <w:szCs w:val="20"/>
                <w:lang w:eastAsia="en-GB"/>
              </w:rPr>
              <w:t>£46.60</w:t>
            </w:r>
          </w:p>
        </w:tc>
      </w:tr>
      <w:tr w:rsidR="004378AD" w:rsidRPr="00F6745F" w14:paraId="0F6C323A" w14:textId="77777777" w:rsidTr="00F6745F">
        <w:trPr>
          <w:trHeight w:val="312"/>
        </w:trPr>
        <w:tc>
          <w:tcPr>
            <w:tcW w:w="1375" w:type="dxa"/>
            <w:tcBorders>
              <w:top w:val="nil"/>
              <w:left w:val="single" w:sz="4" w:space="0" w:color="auto"/>
              <w:bottom w:val="single" w:sz="4" w:space="0" w:color="auto"/>
              <w:right w:val="single" w:sz="4" w:space="0" w:color="auto"/>
            </w:tcBorders>
            <w:shd w:val="clear" w:color="auto" w:fill="auto"/>
            <w:noWrap/>
            <w:vAlign w:val="bottom"/>
          </w:tcPr>
          <w:p w14:paraId="050DF78C" w14:textId="2D3F840C" w:rsidR="004378AD" w:rsidRPr="0094682C" w:rsidRDefault="004378AD" w:rsidP="0094682C">
            <w:pPr>
              <w:rPr>
                <w:rFonts w:ascii="Calibri" w:hAnsi="Calibri" w:cs="Calibri"/>
                <w:sz w:val="20"/>
                <w:szCs w:val="20"/>
                <w:lang w:eastAsia="en-GB"/>
              </w:rPr>
            </w:pPr>
            <w:r>
              <w:rPr>
                <w:rFonts w:ascii="Calibri" w:hAnsi="Calibri" w:cs="Calibri"/>
                <w:sz w:val="20"/>
                <w:szCs w:val="20"/>
                <w:lang w:eastAsia="en-GB"/>
              </w:rPr>
              <w:t>13/07/2022</w:t>
            </w:r>
          </w:p>
        </w:tc>
        <w:tc>
          <w:tcPr>
            <w:tcW w:w="2324" w:type="dxa"/>
            <w:tcBorders>
              <w:top w:val="nil"/>
              <w:left w:val="nil"/>
              <w:bottom w:val="single" w:sz="4" w:space="0" w:color="auto"/>
              <w:right w:val="single" w:sz="4" w:space="0" w:color="auto"/>
            </w:tcBorders>
            <w:shd w:val="clear" w:color="auto" w:fill="auto"/>
            <w:noWrap/>
            <w:vAlign w:val="bottom"/>
          </w:tcPr>
          <w:p w14:paraId="03DE781A" w14:textId="1233EB85" w:rsidR="004378AD" w:rsidRPr="0094682C" w:rsidRDefault="004378AD" w:rsidP="0094682C">
            <w:pPr>
              <w:rPr>
                <w:rFonts w:ascii="Calibri" w:hAnsi="Calibri" w:cs="Calibri"/>
                <w:sz w:val="20"/>
                <w:szCs w:val="20"/>
                <w:lang w:eastAsia="en-GB"/>
              </w:rPr>
            </w:pPr>
            <w:r>
              <w:rPr>
                <w:rFonts w:ascii="Calibri" w:hAnsi="Calibri" w:cs="Calibri"/>
                <w:sz w:val="20"/>
                <w:szCs w:val="20"/>
                <w:lang w:eastAsia="en-GB"/>
              </w:rPr>
              <w:t>HM Village Hall</w:t>
            </w:r>
          </w:p>
        </w:tc>
        <w:tc>
          <w:tcPr>
            <w:tcW w:w="5528" w:type="dxa"/>
            <w:tcBorders>
              <w:top w:val="nil"/>
              <w:left w:val="nil"/>
              <w:bottom w:val="single" w:sz="4" w:space="0" w:color="auto"/>
              <w:right w:val="single" w:sz="4" w:space="0" w:color="auto"/>
            </w:tcBorders>
            <w:shd w:val="clear" w:color="auto" w:fill="auto"/>
            <w:noWrap/>
            <w:vAlign w:val="bottom"/>
          </w:tcPr>
          <w:p w14:paraId="08B22071" w14:textId="5FB4C95C" w:rsidR="004378AD" w:rsidRPr="0094682C" w:rsidRDefault="004378AD" w:rsidP="0094682C">
            <w:pPr>
              <w:rPr>
                <w:rFonts w:ascii="Calibri" w:hAnsi="Calibri" w:cs="Calibri"/>
                <w:sz w:val="20"/>
                <w:szCs w:val="20"/>
                <w:lang w:eastAsia="en-GB"/>
              </w:rPr>
            </w:pPr>
            <w:r>
              <w:rPr>
                <w:rFonts w:ascii="Calibri" w:hAnsi="Calibri" w:cs="Calibri"/>
                <w:sz w:val="20"/>
                <w:szCs w:val="20"/>
                <w:lang w:eastAsia="en-GB"/>
              </w:rPr>
              <w:t>Donation</w:t>
            </w:r>
          </w:p>
        </w:tc>
        <w:tc>
          <w:tcPr>
            <w:tcW w:w="992" w:type="dxa"/>
            <w:tcBorders>
              <w:top w:val="nil"/>
              <w:left w:val="nil"/>
              <w:bottom w:val="single" w:sz="4" w:space="0" w:color="auto"/>
              <w:right w:val="single" w:sz="4" w:space="0" w:color="auto"/>
            </w:tcBorders>
            <w:shd w:val="clear" w:color="auto" w:fill="auto"/>
            <w:noWrap/>
            <w:vAlign w:val="bottom"/>
          </w:tcPr>
          <w:p w14:paraId="34933BDC" w14:textId="4917EA83" w:rsidR="004378AD" w:rsidRPr="0094682C" w:rsidRDefault="004378AD" w:rsidP="0094682C">
            <w:pPr>
              <w:rPr>
                <w:rFonts w:ascii="Calibri" w:hAnsi="Calibri" w:cs="Calibri"/>
                <w:b/>
                <w:bCs/>
                <w:sz w:val="20"/>
                <w:szCs w:val="20"/>
                <w:lang w:eastAsia="en-GB"/>
              </w:rPr>
            </w:pPr>
            <w:r>
              <w:rPr>
                <w:rFonts w:ascii="Calibri" w:hAnsi="Calibri" w:cs="Calibri"/>
                <w:b/>
                <w:bCs/>
                <w:sz w:val="20"/>
                <w:szCs w:val="20"/>
                <w:lang w:eastAsia="en-GB"/>
              </w:rPr>
              <w:t>£60.00</w:t>
            </w:r>
          </w:p>
        </w:tc>
      </w:tr>
      <w:tr w:rsidR="00CD6A11" w:rsidRPr="00F6745F" w14:paraId="4E0755AE" w14:textId="77777777" w:rsidTr="00F6745F">
        <w:trPr>
          <w:trHeight w:val="312"/>
        </w:trPr>
        <w:tc>
          <w:tcPr>
            <w:tcW w:w="1375" w:type="dxa"/>
            <w:tcBorders>
              <w:top w:val="nil"/>
              <w:left w:val="single" w:sz="4" w:space="0" w:color="auto"/>
              <w:bottom w:val="single" w:sz="4" w:space="0" w:color="auto"/>
              <w:right w:val="single" w:sz="4" w:space="0" w:color="auto"/>
            </w:tcBorders>
            <w:shd w:val="clear" w:color="auto" w:fill="auto"/>
            <w:noWrap/>
            <w:vAlign w:val="bottom"/>
            <w:hideMark/>
          </w:tcPr>
          <w:p w14:paraId="77BD3E5C" w14:textId="7821F8B7"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16/07/2022</w:t>
            </w:r>
          </w:p>
        </w:tc>
        <w:tc>
          <w:tcPr>
            <w:tcW w:w="2324" w:type="dxa"/>
            <w:tcBorders>
              <w:top w:val="nil"/>
              <w:left w:val="nil"/>
              <w:bottom w:val="single" w:sz="4" w:space="0" w:color="auto"/>
              <w:right w:val="single" w:sz="4" w:space="0" w:color="auto"/>
            </w:tcBorders>
            <w:shd w:val="clear" w:color="auto" w:fill="auto"/>
            <w:noWrap/>
            <w:vAlign w:val="bottom"/>
            <w:hideMark/>
          </w:tcPr>
          <w:p w14:paraId="5FCF0970" w14:textId="6848B7D1"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HMRC</w:t>
            </w:r>
          </w:p>
        </w:tc>
        <w:tc>
          <w:tcPr>
            <w:tcW w:w="5528" w:type="dxa"/>
            <w:tcBorders>
              <w:top w:val="nil"/>
              <w:left w:val="nil"/>
              <w:bottom w:val="single" w:sz="4" w:space="0" w:color="auto"/>
              <w:right w:val="single" w:sz="4" w:space="0" w:color="auto"/>
            </w:tcBorders>
            <w:shd w:val="clear" w:color="auto" w:fill="auto"/>
            <w:noWrap/>
            <w:vAlign w:val="bottom"/>
            <w:hideMark/>
          </w:tcPr>
          <w:p w14:paraId="295FA6F6" w14:textId="273120AC" w:rsidR="00CD6A11" w:rsidRPr="0094682C" w:rsidRDefault="00CD6A11" w:rsidP="0094682C">
            <w:pPr>
              <w:rPr>
                <w:rFonts w:ascii="Calibri" w:hAnsi="Calibri" w:cs="Calibri"/>
                <w:sz w:val="20"/>
                <w:szCs w:val="20"/>
                <w:lang w:eastAsia="en-GB"/>
              </w:rPr>
            </w:pPr>
            <w:r w:rsidRPr="0094682C">
              <w:rPr>
                <w:rFonts w:ascii="Calibri" w:hAnsi="Calibri" w:cs="Calibri"/>
                <w:sz w:val="20"/>
                <w:szCs w:val="20"/>
                <w:lang w:eastAsia="en-GB"/>
              </w:rPr>
              <w:t>Previous Clerk PAYE owed</w:t>
            </w:r>
          </w:p>
        </w:tc>
        <w:tc>
          <w:tcPr>
            <w:tcW w:w="992" w:type="dxa"/>
            <w:tcBorders>
              <w:top w:val="nil"/>
              <w:left w:val="nil"/>
              <w:bottom w:val="single" w:sz="4" w:space="0" w:color="auto"/>
              <w:right w:val="single" w:sz="4" w:space="0" w:color="auto"/>
            </w:tcBorders>
            <w:shd w:val="clear" w:color="auto" w:fill="auto"/>
            <w:noWrap/>
            <w:vAlign w:val="bottom"/>
            <w:hideMark/>
          </w:tcPr>
          <w:p w14:paraId="5594F1A6" w14:textId="6AEBEC13" w:rsidR="00CD6A11" w:rsidRPr="0094682C" w:rsidRDefault="00CD6A11" w:rsidP="0094682C">
            <w:pPr>
              <w:rPr>
                <w:rFonts w:ascii="Calibri" w:hAnsi="Calibri" w:cs="Calibri"/>
                <w:b/>
                <w:bCs/>
                <w:sz w:val="20"/>
                <w:szCs w:val="20"/>
                <w:lang w:eastAsia="en-GB"/>
              </w:rPr>
            </w:pPr>
            <w:r w:rsidRPr="0094682C">
              <w:rPr>
                <w:rFonts w:ascii="Calibri" w:hAnsi="Calibri" w:cs="Calibri"/>
                <w:b/>
                <w:bCs/>
                <w:sz w:val="20"/>
                <w:szCs w:val="20"/>
                <w:lang w:eastAsia="en-GB"/>
              </w:rPr>
              <w:t>£90.00</w:t>
            </w:r>
          </w:p>
        </w:tc>
      </w:tr>
    </w:tbl>
    <w:p w14:paraId="3898CA72" w14:textId="77777777" w:rsidR="00CD6A11" w:rsidRDefault="00CD6A11" w:rsidP="002E0493">
      <w:pPr>
        <w:ind w:left="360"/>
        <w:rPr>
          <w:rFonts w:asciiTheme="minorHAnsi" w:hAnsiTheme="minorHAnsi" w:cstheme="minorHAnsi"/>
        </w:rPr>
      </w:pPr>
    </w:p>
    <w:p w14:paraId="673C2198" w14:textId="36336902" w:rsidR="001E0BFB" w:rsidRPr="001E0BFB" w:rsidRDefault="001E0BFB" w:rsidP="002E0493">
      <w:pPr>
        <w:ind w:left="360"/>
        <w:rPr>
          <w:rFonts w:asciiTheme="minorHAnsi" w:hAnsiTheme="minorHAnsi" w:cstheme="minorHAnsi"/>
        </w:rPr>
      </w:pPr>
      <w:r w:rsidRPr="001E0BFB">
        <w:rPr>
          <w:rFonts w:asciiTheme="minorHAnsi" w:hAnsiTheme="minorHAnsi" w:cstheme="minorHAnsi"/>
        </w:rPr>
        <w:t xml:space="preserve">12.2) </w:t>
      </w:r>
      <w:r w:rsidRPr="00F6745F">
        <w:rPr>
          <w:rFonts w:asciiTheme="minorHAnsi" w:hAnsiTheme="minorHAnsi" w:cstheme="minorHAnsi"/>
          <w:b/>
        </w:rPr>
        <w:t>Letter to former parish clerk – overpayment of income tax</w:t>
      </w:r>
      <w:r w:rsidR="00F6745F">
        <w:rPr>
          <w:rFonts w:asciiTheme="minorHAnsi" w:hAnsiTheme="minorHAnsi" w:cstheme="minorHAnsi"/>
          <w:b/>
        </w:rPr>
        <w:t xml:space="preserve"> </w:t>
      </w:r>
      <w:r w:rsidR="00F6745F">
        <w:rPr>
          <w:rFonts w:asciiTheme="minorHAnsi" w:hAnsiTheme="minorHAnsi" w:cstheme="minorHAnsi"/>
        </w:rPr>
        <w:t>A l</w:t>
      </w:r>
      <w:r w:rsidR="00F6745F" w:rsidRPr="001E0BFB">
        <w:rPr>
          <w:rFonts w:asciiTheme="minorHAnsi" w:hAnsiTheme="minorHAnsi" w:cstheme="minorHAnsi"/>
        </w:rPr>
        <w:t xml:space="preserve">etter </w:t>
      </w:r>
      <w:r w:rsidR="00F6745F">
        <w:rPr>
          <w:rFonts w:asciiTheme="minorHAnsi" w:hAnsiTheme="minorHAnsi" w:cstheme="minorHAnsi"/>
        </w:rPr>
        <w:t xml:space="preserve">was sent </w:t>
      </w:r>
      <w:r w:rsidR="00F6745F" w:rsidRPr="001E0BFB">
        <w:rPr>
          <w:rFonts w:asciiTheme="minorHAnsi" w:hAnsiTheme="minorHAnsi" w:cstheme="minorHAnsi"/>
        </w:rPr>
        <w:t xml:space="preserve">to former parish </w:t>
      </w:r>
      <w:r w:rsidR="00F6745F">
        <w:rPr>
          <w:rFonts w:asciiTheme="minorHAnsi" w:hAnsiTheme="minorHAnsi" w:cstheme="minorHAnsi"/>
        </w:rPr>
        <w:t xml:space="preserve">clerk regarding an </w:t>
      </w:r>
      <w:r w:rsidR="00F6745F" w:rsidRPr="001E0BFB">
        <w:rPr>
          <w:rFonts w:asciiTheme="minorHAnsi" w:hAnsiTheme="minorHAnsi" w:cstheme="minorHAnsi"/>
        </w:rPr>
        <w:t>overpayment of income tax</w:t>
      </w:r>
      <w:r w:rsidR="00F6745F">
        <w:rPr>
          <w:rFonts w:asciiTheme="minorHAnsi" w:hAnsiTheme="minorHAnsi" w:cstheme="minorHAnsi"/>
        </w:rPr>
        <w:t>. Cllr Oppenheim received a reply and will check if the payment has been made.</w:t>
      </w:r>
    </w:p>
    <w:p w14:paraId="08E1A7E1" w14:textId="77777777" w:rsidR="001E0BFB" w:rsidRPr="001E0BFB" w:rsidRDefault="001E0BFB" w:rsidP="001E0BFB">
      <w:pPr>
        <w:ind w:left="360"/>
        <w:rPr>
          <w:rFonts w:asciiTheme="minorHAnsi" w:hAnsiTheme="minorHAnsi" w:cstheme="minorHAnsi"/>
        </w:rPr>
      </w:pPr>
    </w:p>
    <w:p w14:paraId="53F2062E" w14:textId="77777777" w:rsidR="001E0BFB" w:rsidRPr="001E0BFB" w:rsidRDefault="001E0BFB" w:rsidP="002E0493">
      <w:pPr>
        <w:pStyle w:val="ListParagraph"/>
        <w:numPr>
          <w:ilvl w:val="0"/>
          <w:numId w:val="8"/>
        </w:numPr>
        <w:rPr>
          <w:rFonts w:cstheme="minorHAnsi"/>
          <w:b/>
        </w:rPr>
      </w:pPr>
      <w:r w:rsidRPr="001E0BFB">
        <w:rPr>
          <w:rFonts w:cstheme="minorHAnsi"/>
          <w:b/>
        </w:rPr>
        <w:t xml:space="preserve"> Correspondence</w:t>
      </w:r>
    </w:p>
    <w:p w14:paraId="06E3E955" w14:textId="7A1F8F3E" w:rsidR="001E0BFB" w:rsidRPr="001E0BFB" w:rsidRDefault="001E0BFB" w:rsidP="00841ACA">
      <w:pPr>
        <w:ind w:left="360"/>
        <w:rPr>
          <w:rFonts w:asciiTheme="minorHAnsi" w:hAnsiTheme="minorHAnsi" w:cstheme="minorHAnsi"/>
        </w:rPr>
      </w:pPr>
      <w:r w:rsidRPr="001E0BFB">
        <w:rPr>
          <w:rFonts w:asciiTheme="minorHAnsi" w:hAnsiTheme="minorHAnsi" w:cstheme="minorHAnsi"/>
        </w:rPr>
        <w:t>13.1) Copy of a letter from parishioner concerning storm damaged trees</w:t>
      </w:r>
      <w:r w:rsidR="00841ACA">
        <w:rPr>
          <w:rFonts w:asciiTheme="minorHAnsi" w:hAnsiTheme="minorHAnsi" w:cstheme="minorHAnsi"/>
        </w:rPr>
        <w:t xml:space="preserve">. This is </w:t>
      </w:r>
      <w:r w:rsidR="00CC6BB0">
        <w:rPr>
          <w:rFonts w:asciiTheme="minorHAnsi" w:hAnsiTheme="minorHAnsi" w:cstheme="minorHAnsi"/>
        </w:rPr>
        <w:t xml:space="preserve">in the process of </w:t>
      </w:r>
      <w:r w:rsidR="00841ACA">
        <w:rPr>
          <w:rFonts w:asciiTheme="minorHAnsi" w:hAnsiTheme="minorHAnsi" w:cstheme="minorHAnsi"/>
        </w:rPr>
        <w:t>being rectified</w:t>
      </w:r>
    </w:p>
    <w:p w14:paraId="316ED50E" w14:textId="3806DB80" w:rsidR="008E2442" w:rsidRPr="00841ACA" w:rsidRDefault="001E0BFB" w:rsidP="00841ACA">
      <w:pPr>
        <w:ind w:left="360"/>
        <w:rPr>
          <w:rFonts w:asciiTheme="minorHAnsi" w:hAnsiTheme="minorHAnsi" w:cstheme="minorHAnsi"/>
          <w:b/>
        </w:rPr>
      </w:pPr>
      <w:r w:rsidRPr="001E0BFB">
        <w:rPr>
          <w:rFonts w:asciiTheme="minorHAnsi" w:hAnsiTheme="minorHAnsi" w:cstheme="minorHAnsi"/>
        </w:rPr>
        <w:t xml:space="preserve">13.2) Email apology </w:t>
      </w:r>
      <w:r w:rsidR="00CC6BB0">
        <w:rPr>
          <w:rFonts w:asciiTheme="minorHAnsi" w:hAnsiTheme="minorHAnsi" w:cstheme="minorHAnsi"/>
        </w:rPr>
        <w:t xml:space="preserve">received </w:t>
      </w:r>
      <w:r w:rsidRPr="001E0BFB">
        <w:rPr>
          <w:rFonts w:asciiTheme="minorHAnsi" w:hAnsiTheme="minorHAnsi" w:cstheme="minorHAnsi"/>
        </w:rPr>
        <w:t>from the Licensee of the Craven Arms concerning noise levels at an event in June.</w:t>
      </w:r>
      <w:r w:rsidR="00841ACA">
        <w:rPr>
          <w:rFonts w:asciiTheme="minorHAnsi" w:hAnsiTheme="minorHAnsi" w:cstheme="minorHAnsi"/>
        </w:rPr>
        <w:t xml:space="preserve"> </w:t>
      </w:r>
      <w:r w:rsidR="00CC6BB0">
        <w:rPr>
          <w:rFonts w:asciiTheme="minorHAnsi" w:hAnsiTheme="minorHAnsi" w:cstheme="minorHAnsi"/>
        </w:rPr>
        <w:t>In future they will notify the Council of any events.</w:t>
      </w:r>
    </w:p>
    <w:p w14:paraId="03F05640" w14:textId="77777777" w:rsidR="008E2442" w:rsidRPr="001E0BFB" w:rsidRDefault="008E2442" w:rsidP="00982468">
      <w:pPr>
        <w:pStyle w:val="NoSpacing"/>
        <w:jc w:val="both"/>
        <w:rPr>
          <w:rFonts w:asciiTheme="minorHAnsi" w:hAnsiTheme="minorHAnsi" w:cstheme="minorHAnsi"/>
          <w:sz w:val="24"/>
          <w:szCs w:val="24"/>
        </w:rPr>
      </w:pPr>
    </w:p>
    <w:p w14:paraId="6E407A8D" w14:textId="77777777" w:rsidR="00F6745F" w:rsidRPr="001E0BFB" w:rsidRDefault="00F6745F" w:rsidP="00F6745F">
      <w:pPr>
        <w:pStyle w:val="ListParagraph"/>
        <w:numPr>
          <w:ilvl w:val="0"/>
          <w:numId w:val="8"/>
        </w:numPr>
        <w:rPr>
          <w:rFonts w:cstheme="minorHAnsi"/>
          <w:b/>
        </w:rPr>
      </w:pPr>
      <w:r w:rsidRPr="001E0BFB">
        <w:rPr>
          <w:rFonts w:cstheme="minorHAnsi"/>
          <w:b/>
        </w:rPr>
        <w:t>Date and time of next meeting</w:t>
      </w:r>
    </w:p>
    <w:p w14:paraId="3AAA68B6" w14:textId="77777777" w:rsidR="00F6745F" w:rsidRDefault="00F6745F" w:rsidP="002E0493">
      <w:pPr>
        <w:ind w:firstLine="360"/>
        <w:rPr>
          <w:rFonts w:asciiTheme="minorHAnsi" w:hAnsiTheme="minorHAnsi" w:cstheme="minorHAnsi"/>
        </w:rPr>
      </w:pPr>
      <w:r w:rsidRPr="001E0BFB">
        <w:rPr>
          <w:rFonts w:asciiTheme="minorHAnsi" w:hAnsiTheme="minorHAnsi" w:cstheme="minorHAnsi"/>
        </w:rPr>
        <w:t>Thursday 29</w:t>
      </w:r>
      <w:r w:rsidRPr="001E0BFB">
        <w:rPr>
          <w:rFonts w:asciiTheme="minorHAnsi" w:hAnsiTheme="minorHAnsi" w:cstheme="minorHAnsi"/>
          <w:vertAlign w:val="superscript"/>
        </w:rPr>
        <w:t>th</w:t>
      </w:r>
      <w:r w:rsidRPr="001E0BFB">
        <w:rPr>
          <w:rFonts w:asciiTheme="minorHAnsi" w:hAnsiTheme="minorHAnsi" w:cstheme="minorHAnsi"/>
        </w:rPr>
        <w:t xml:space="preserve"> September 2022, 8:00pm at Hamstead Marshall Village Hall.</w:t>
      </w:r>
    </w:p>
    <w:p w14:paraId="59E98CAD" w14:textId="77777777" w:rsidR="00841ACA" w:rsidRDefault="00841ACA" w:rsidP="002E0493">
      <w:pPr>
        <w:ind w:firstLine="360"/>
        <w:rPr>
          <w:rFonts w:asciiTheme="minorHAnsi" w:hAnsiTheme="minorHAnsi" w:cstheme="minorHAnsi"/>
        </w:rPr>
      </w:pPr>
    </w:p>
    <w:p w14:paraId="33DD3A48" w14:textId="77777777" w:rsidR="00841ACA" w:rsidRPr="00F6745F" w:rsidRDefault="00841ACA" w:rsidP="00841ACA">
      <w:pPr>
        <w:pStyle w:val="ListParagraph"/>
        <w:numPr>
          <w:ilvl w:val="0"/>
          <w:numId w:val="8"/>
        </w:numPr>
        <w:rPr>
          <w:rFonts w:cstheme="minorHAnsi"/>
        </w:rPr>
      </w:pPr>
      <w:r w:rsidRPr="00F6745F">
        <w:rPr>
          <w:rFonts w:cstheme="minorHAnsi"/>
          <w:b/>
        </w:rPr>
        <w:t xml:space="preserve">Close of meeting </w:t>
      </w:r>
    </w:p>
    <w:p w14:paraId="37B3531F" w14:textId="7324ABD4" w:rsidR="008E2442" w:rsidRPr="001E0BFB" w:rsidRDefault="00841ACA" w:rsidP="00841ACA">
      <w:pPr>
        <w:pStyle w:val="NoSpacing"/>
        <w:ind w:firstLine="360"/>
        <w:jc w:val="both"/>
        <w:rPr>
          <w:rFonts w:asciiTheme="minorHAnsi" w:hAnsiTheme="minorHAnsi" w:cstheme="minorHAnsi"/>
          <w:sz w:val="24"/>
          <w:szCs w:val="24"/>
        </w:rPr>
      </w:pPr>
      <w:r w:rsidRPr="001E0BFB">
        <w:rPr>
          <w:rFonts w:asciiTheme="minorHAnsi" w:hAnsiTheme="minorHAnsi" w:cstheme="minorHAnsi"/>
          <w:sz w:val="24"/>
          <w:szCs w:val="24"/>
        </w:rPr>
        <w:t>There being no further business</w:t>
      </w:r>
      <w:r>
        <w:rPr>
          <w:rFonts w:asciiTheme="minorHAnsi" w:hAnsiTheme="minorHAnsi" w:cstheme="minorHAnsi"/>
          <w:sz w:val="24"/>
          <w:szCs w:val="24"/>
        </w:rPr>
        <w:t>, the meeting was closed at 9</w:t>
      </w:r>
      <w:r w:rsidRPr="001E0BFB">
        <w:rPr>
          <w:rFonts w:asciiTheme="minorHAnsi" w:hAnsiTheme="minorHAnsi" w:cstheme="minorHAnsi"/>
          <w:sz w:val="24"/>
          <w:szCs w:val="24"/>
        </w:rPr>
        <w:t>pm</w:t>
      </w:r>
      <w:r>
        <w:rPr>
          <w:rFonts w:asciiTheme="minorHAnsi" w:hAnsiTheme="minorHAnsi" w:cstheme="minorHAnsi"/>
          <w:sz w:val="24"/>
          <w:szCs w:val="24"/>
        </w:rPr>
        <w:t>.</w:t>
      </w:r>
    </w:p>
    <w:p w14:paraId="20FD6D17" w14:textId="77777777" w:rsidR="008E2442" w:rsidRPr="001E0BFB" w:rsidRDefault="008E2442" w:rsidP="00982468">
      <w:pPr>
        <w:pStyle w:val="NoSpacing"/>
        <w:jc w:val="both"/>
        <w:rPr>
          <w:rFonts w:asciiTheme="minorHAnsi" w:hAnsiTheme="minorHAnsi" w:cstheme="minorHAnsi"/>
          <w:sz w:val="24"/>
          <w:szCs w:val="24"/>
        </w:rPr>
      </w:pPr>
    </w:p>
    <w:p w14:paraId="354EDF80" w14:textId="77777777" w:rsidR="008E2442" w:rsidRPr="001E0BFB" w:rsidRDefault="008E2442" w:rsidP="00982468">
      <w:pPr>
        <w:pStyle w:val="NoSpacing"/>
        <w:jc w:val="both"/>
        <w:rPr>
          <w:rFonts w:asciiTheme="minorHAnsi" w:hAnsiTheme="minorHAnsi" w:cstheme="minorHAnsi"/>
          <w:sz w:val="24"/>
          <w:szCs w:val="24"/>
        </w:rPr>
      </w:pPr>
    </w:p>
    <w:p w14:paraId="7588911E" w14:textId="6798D113" w:rsidR="008E2442" w:rsidRPr="001E0BFB" w:rsidRDefault="008E2442"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Date:</w:t>
      </w:r>
    </w:p>
    <w:p w14:paraId="5D4445AD" w14:textId="5AB953B1" w:rsidR="008E2442" w:rsidRPr="001E0BFB" w:rsidRDefault="008E2442"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Signed:</w:t>
      </w:r>
    </w:p>
    <w:p w14:paraId="12CC941B" w14:textId="12033B0F" w:rsidR="008E2442" w:rsidRPr="001E0BFB" w:rsidRDefault="008E2442" w:rsidP="00982468">
      <w:pPr>
        <w:pStyle w:val="NoSpacing"/>
        <w:jc w:val="both"/>
        <w:rPr>
          <w:rFonts w:asciiTheme="minorHAnsi" w:hAnsiTheme="minorHAnsi" w:cstheme="minorHAnsi"/>
          <w:sz w:val="24"/>
          <w:szCs w:val="24"/>
        </w:rPr>
      </w:pPr>
      <w:r w:rsidRPr="001E0BFB">
        <w:rPr>
          <w:rFonts w:asciiTheme="minorHAnsi" w:hAnsiTheme="minorHAnsi" w:cstheme="minorHAnsi"/>
          <w:sz w:val="24"/>
          <w:szCs w:val="24"/>
        </w:rPr>
        <w:t>Print name:</w:t>
      </w:r>
    </w:p>
    <w:p w14:paraId="4D5A8B60" w14:textId="77777777" w:rsidR="008E2442" w:rsidRPr="001E0BFB" w:rsidRDefault="008E2442" w:rsidP="00982468">
      <w:pPr>
        <w:pStyle w:val="NoSpacing"/>
        <w:jc w:val="both"/>
        <w:rPr>
          <w:rFonts w:asciiTheme="minorHAnsi" w:hAnsiTheme="minorHAnsi" w:cstheme="minorHAnsi"/>
          <w:sz w:val="24"/>
          <w:szCs w:val="24"/>
        </w:rPr>
      </w:pPr>
    </w:p>
    <w:p w14:paraId="1DBF7E28" w14:textId="77777777" w:rsidR="00E650AF" w:rsidRPr="001E0BFB" w:rsidRDefault="00E650AF" w:rsidP="00982468">
      <w:pPr>
        <w:pStyle w:val="NoSpacing"/>
        <w:jc w:val="both"/>
        <w:rPr>
          <w:rFonts w:asciiTheme="minorHAnsi" w:hAnsiTheme="minorHAnsi" w:cstheme="minorHAnsi"/>
          <w:sz w:val="24"/>
          <w:szCs w:val="24"/>
        </w:rPr>
      </w:pPr>
    </w:p>
    <w:p w14:paraId="4B41A35E" w14:textId="77777777" w:rsidR="00C13DA4" w:rsidRPr="001E0BFB" w:rsidRDefault="00C13DA4" w:rsidP="00982468">
      <w:pPr>
        <w:pStyle w:val="NoSpacing"/>
        <w:jc w:val="both"/>
        <w:rPr>
          <w:rFonts w:asciiTheme="minorHAnsi" w:hAnsiTheme="minorHAnsi" w:cstheme="minorHAnsi"/>
          <w:sz w:val="24"/>
          <w:szCs w:val="24"/>
        </w:rPr>
      </w:pPr>
    </w:p>
    <w:p w14:paraId="30253D2B" w14:textId="77777777" w:rsidR="00C13DA4" w:rsidRPr="001E0BFB" w:rsidRDefault="00C13DA4" w:rsidP="00982468">
      <w:pPr>
        <w:pStyle w:val="NoSpacing"/>
        <w:jc w:val="both"/>
        <w:rPr>
          <w:rFonts w:asciiTheme="minorHAnsi" w:hAnsiTheme="minorHAnsi" w:cstheme="minorHAnsi"/>
          <w:sz w:val="24"/>
          <w:szCs w:val="24"/>
        </w:rPr>
      </w:pPr>
    </w:p>
    <w:p w14:paraId="4A379CC8" w14:textId="77777777" w:rsidR="00B4748A" w:rsidRPr="001E0BFB" w:rsidRDefault="00B4748A" w:rsidP="00982468">
      <w:pPr>
        <w:pStyle w:val="NoSpacing"/>
        <w:jc w:val="both"/>
        <w:rPr>
          <w:rFonts w:asciiTheme="minorHAnsi" w:hAnsiTheme="minorHAnsi" w:cstheme="minorHAnsi"/>
          <w:sz w:val="24"/>
          <w:szCs w:val="24"/>
        </w:rPr>
      </w:pPr>
    </w:p>
    <w:p w14:paraId="52869426" w14:textId="77777777" w:rsidR="00B4748A" w:rsidRPr="001E0BFB" w:rsidRDefault="00B4748A" w:rsidP="00982468">
      <w:pPr>
        <w:pStyle w:val="NoSpacing"/>
        <w:jc w:val="both"/>
        <w:rPr>
          <w:rFonts w:asciiTheme="minorHAnsi" w:hAnsiTheme="minorHAnsi" w:cstheme="minorHAnsi"/>
          <w:sz w:val="24"/>
          <w:szCs w:val="24"/>
        </w:rPr>
      </w:pPr>
    </w:p>
    <w:p w14:paraId="3A84A487" w14:textId="77777777" w:rsidR="00A60856" w:rsidRPr="001E0BFB" w:rsidRDefault="00A60856" w:rsidP="00982468">
      <w:pPr>
        <w:pStyle w:val="NoSpacing"/>
        <w:jc w:val="both"/>
        <w:rPr>
          <w:rFonts w:asciiTheme="minorHAnsi" w:hAnsiTheme="minorHAnsi" w:cstheme="minorHAnsi"/>
          <w:sz w:val="24"/>
          <w:szCs w:val="24"/>
        </w:rPr>
      </w:pPr>
    </w:p>
    <w:p w14:paraId="2E848E75" w14:textId="77777777" w:rsidR="003B1D03" w:rsidRPr="001E0BFB" w:rsidRDefault="003B1D03" w:rsidP="00982468">
      <w:pPr>
        <w:pStyle w:val="NoSpacing"/>
        <w:jc w:val="both"/>
        <w:rPr>
          <w:rFonts w:asciiTheme="minorHAnsi" w:hAnsiTheme="minorHAnsi" w:cstheme="minorHAnsi"/>
          <w:b/>
          <w:sz w:val="24"/>
          <w:szCs w:val="24"/>
        </w:rPr>
      </w:pPr>
    </w:p>
    <w:sectPr w:rsidR="003B1D03" w:rsidRPr="001E0BFB" w:rsidSect="00F6745F">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E509C" w14:textId="77777777" w:rsidR="00A77B77" w:rsidRDefault="00A77B77">
      <w:r>
        <w:separator/>
      </w:r>
    </w:p>
  </w:endnote>
  <w:endnote w:type="continuationSeparator" w:id="0">
    <w:p w14:paraId="63DEB28B" w14:textId="77777777" w:rsidR="00A77B77" w:rsidRDefault="00A77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CBC4E" w14:textId="77777777" w:rsidR="006D68CE" w:rsidRDefault="006D6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305019"/>
      <w:docPartObj>
        <w:docPartGallery w:val="Page Numbers (Bottom of Page)"/>
        <w:docPartUnique/>
      </w:docPartObj>
    </w:sdtPr>
    <w:sdtEndPr>
      <w:rPr>
        <w:noProof/>
      </w:rPr>
    </w:sdtEndPr>
    <w:sdtContent>
      <w:p w14:paraId="5D36B3E7" w14:textId="2AF9F2CC" w:rsidR="000530B8" w:rsidRDefault="000530B8">
        <w:pPr>
          <w:pStyle w:val="Footer"/>
          <w:jc w:val="right"/>
        </w:pPr>
        <w:r>
          <w:fldChar w:fldCharType="begin"/>
        </w:r>
        <w:r>
          <w:instrText xml:space="preserve"> PAGE   \* MERGEFORMAT </w:instrText>
        </w:r>
        <w:r>
          <w:fldChar w:fldCharType="separate"/>
        </w:r>
        <w:r w:rsidR="00D35B38">
          <w:rPr>
            <w:noProof/>
          </w:rPr>
          <w:t>1</w:t>
        </w:r>
        <w:r>
          <w:rPr>
            <w:noProof/>
          </w:rPr>
          <w:fldChar w:fldCharType="end"/>
        </w:r>
      </w:p>
    </w:sdtContent>
  </w:sdt>
  <w:p w14:paraId="066BC385" w14:textId="01A0AE7A" w:rsidR="000530B8" w:rsidRPr="00F26E1C" w:rsidRDefault="000530B8" w:rsidP="00F26E1C">
    <w:pPr>
      <w:pStyle w:val="Foote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662CA" w14:textId="77777777" w:rsidR="006D68CE" w:rsidRDefault="006D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A4B61" w14:textId="77777777" w:rsidR="00A77B77" w:rsidRDefault="00A77B77">
      <w:r>
        <w:separator/>
      </w:r>
    </w:p>
  </w:footnote>
  <w:footnote w:type="continuationSeparator" w:id="0">
    <w:p w14:paraId="708E2436" w14:textId="77777777" w:rsidR="00A77B77" w:rsidRDefault="00A77B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7152D" w14:textId="6E9767CF" w:rsidR="006D68CE" w:rsidRDefault="0032397D">
    <w:pPr>
      <w:pStyle w:val="Header"/>
    </w:pPr>
    <w:r>
      <w:rPr>
        <w:noProof/>
      </w:rPr>
      <w:pict w14:anchorId="7B545D9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403313" o:spid="_x0000_s2050" type="#_x0000_t136" style="position:absolute;margin-left:0;margin-top:0;width:456.7pt;height:182.65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0CF19" w14:textId="5B85EF47" w:rsidR="000530B8" w:rsidRDefault="0032397D">
    <w:pPr>
      <w:pStyle w:val="Header"/>
    </w:pPr>
    <w:r>
      <w:rPr>
        <w:noProof/>
      </w:rPr>
      <w:pict w14:anchorId="7A81AAE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403314" o:spid="_x0000_s2051" type="#_x0000_t136" style="position:absolute;margin-left:0;margin-top:0;width:456.7pt;height:182.65pt;rotation:315;z-index:-25165312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73522" w14:textId="29E62DA1" w:rsidR="006D68CE" w:rsidRDefault="0032397D">
    <w:pPr>
      <w:pStyle w:val="Header"/>
    </w:pPr>
    <w:r>
      <w:rPr>
        <w:noProof/>
      </w:rPr>
      <w:pict w14:anchorId="543C57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403312" o:spid="_x0000_s2049" type="#_x0000_t136" style="position:absolute;margin-left:0;margin-top:0;width:456.7pt;height:182.65pt;rotation:315;z-index:-25165721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89657FB"/>
    <w:multiLevelType w:val="multilevel"/>
    <w:tmpl w:val="1B6C50D0"/>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7AEE43A2"/>
    <w:multiLevelType w:val="hybridMultilevel"/>
    <w:tmpl w:val="D55CE74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2033602028">
    <w:abstractNumId w:val="1"/>
  </w:num>
  <w:num w:numId="2" w16cid:durableId="867454701">
    <w:abstractNumId w:val="5"/>
  </w:num>
  <w:num w:numId="3" w16cid:durableId="1526627117">
    <w:abstractNumId w:val="4"/>
  </w:num>
  <w:num w:numId="4" w16cid:durableId="1341159970">
    <w:abstractNumId w:val="0"/>
  </w:num>
  <w:num w:numId="5" w16cid:durableId="20475574">
    <w:abstractNumId w:val="6"/>
  </w:num>
  <w:num w:numId="6" w16cid:durableId="60251250">
    <w:abstractNumId w:val="2"/>
  </w:num>
  <w:num w:numId="7" w16cid:durableId="52386589">
    <w:abstractNumId w:val="3"/>
  </w:num>
  <w:num w:numId="8" w16cid:durableId="170821696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1499D"/>
    <w:rsid w:val="000222B7"/>
    <w:rsid w:val="0002313B"/>
    <w:rsid w:val="00025EA1"/>
    <w:rsid w:val="00027C35"/>
    <w:rsid w:val="000317BC"/>
    <w:rsid w:val="000366C3"/>
    <w:rsid w:val="00052C1F"/>
    <w:rsid w:val="000530B8"/>
    <w:rsid w:val="00061252"/>
    <w:rsid w:val="000643C6"/>
    <w:rsid w:val="000652E5"/>
    <w:rsid w:val="000724EA"/>
    <w:rsid w:val="00077FA6"/>
    <w:rsid w:val="00086BF0"/>
    <w:rsid w:val="000872D8"/>
    <w:rsid w:val="00091A98"/>
    <w:rsid w:val="0009339D"/>
    <w:rsid w:val="00096FE8"/>
    <w:rsid w:val="000A3918"/>
    <w:rsid w:val="000B487B"/>
    <w:rsid w:val="000D4630"/>
    <w:rsid w:val="000D6D04"/>
    <w:rsid w:val="000E4DAA"/>
    <w:rsid w:val="000F00D0"/>
    <w:rsid w:val="000F6D5E"/>
    <w:rsid w:val="00101B36"/>
    <w:rsid w:val="00117ACA"/>
    <w:rsid w:val="00124C50"/>
    <w:rsid w:val="00127532"/>
    <w:rsid w:val="001501F0"/>
    <w:rsid w:val="00157592"/>
    <w:rsid w:val="00163BB3"/>
    <w:rsid w:val="001823D5"/>
    <w:rsid w:val="001961A8"/>
    <w:rsid w:val="00197721"/>
    <w:rsid w:val="001A2377"/>
    <w:rsid w:val="001B1D1E"/>
    <w:rsid w:val="001B2D94"/>
    <w:rsid w:val="001B54A6"/>
    <w:rsid w:val="001C413A"/>
    <w:rsid w:val="001C450F"/>
    <w:rsid w:val="001C7322"/>
    <w:rsid w:val="001D095E"/>
    <w:rsid w:val="001D1CA1"/>
    <w:rsid w:val="001E0BFB"/>
    <w:rsid w:val="001E2963"/>
    <w:rsid w:val="001E459A"/>
    <w:rsid w:val="001F0B74"/>
    <w:rsid w:val="001F53BC"/>
    <w:rsid w:val="001F70F7"/>
    <w:rsid w:val="0020023C"/>
    <w:rsid w:val="00206AC6"/>
    <w:rsid w:val="0022120F"/>
    <w:rsid w:val="00236353"/>
    <w:rsid w:val="00236CB2"/>
    <w:rsid w:val="002533B2"/>
    <w:rsid w:val="00253844"/>
    <w:rsid w:val="00276695"/>
    <w:rsid w:val="002802EA"/>
    <w:rsid w:val="00291009"/>
    <w:rsid w:val="002919F5"/>
    <w:rsid w:val="00297411"/>
    <w:rsid w:val="002A2439"/>
    <w:rsid w:val="002A6A75"/>
    <w:rsid w:val="002B304A"/>
    <w:rsid w:val="002B75CB"/>
    <w:rsid w:val="002B7E9E"/>
    <w:rsid w:val="002C0DBD"/>
    <w:rsid w:val="002D4ACD"/>
    <w:rsid w:val="002E0493"/>
    <w:rsid w:val="002E302B"/>
    <w:rsid w:val="002F3BB9"/>
    <w:rsid w:val="00300B89"/>
    <w:rsid w:val="00311159"/>
    <w:rsid w:val="00314FE9"/>
    <w:rsid w:val="0032397D"/>
    <w:rsid w:val="0032437A"/>
    <w:rsid w:val="00326F3D"/>
    <w:rsid w:val="00336003"/>
    <w:rsid w:val="00341A80"/>
    <w:rsid w:val="0035084C"/>
    <w:rsid w:val="00350DC9"/>
    <w:rsid w:val="003553FA"/>
    <w:rsid w:val="00364292"/>
    <w:rsid w:val="00367D29"/>
    <w:rsid w:val="00387190"/>
    <w:rsid w:val="003A5067"/>
    <w:rsid w:val="003A6F95"/>
    <w:rsid w:val="003B0341"/>
    <w:rsid w:val="003B1D03"/>
    <w:rsid w:val="003B7054"/>
    <w:rsid w:val="003C18FC"/>
    <w:rsid w:val="003D61A7"/>
    <w:rsid w:val="003E09B5"/>
    <w:rsid w:val="003E352D"/>
    <w:rsid w:val="0040273C"/>
    <w:rsid w:val="004047E5"/>
    <w:rsid w:val="004105B0"/>
    <w:rsid w:val="0041236B"/>
    <w:rsid w:val="004211D9"/>
    <w:rsid w:val="00431496"/>
    <w:rsid w:val="004378AD"/>
    <w:rsid w:val="00444584"/>
    <w:rsid w:val="00466FA5"/>
    <w:rsid w:val="00472D87"/>
    <w:rsid w:val="0047546D"/>
    <w:rsid w:val="004801B8"/>
    <w:rsid w:val="004857F6"/>
    <w:rsid w:val="00486F7B"/>
    <w:rsid w:val="00490138"/>
    <w:rsid w:val="004A2358"/>
    <w:rsid w:val="004A39F3"/>
    <w:rsid w:val="004A7FA9"/>
    <w:rsid w:val="004B3474"/>
    <w:rsid w:val="004B4B38"/>
    <w:rsid w:val="004B632C"/>
    <w:rsid w:val="004B7382"/>
    <w:rsid w:val="004B7ADB"/>
    <w:rsid w:val="004C469A"/>
    <w:rsid w:val="004C6289"/>
    <w:rsid w:val="004C7D22"/>
    <w:rsid w:val="004D0FF2"/>
    <w:rsid w:val="004D1F1F"/>
    <w:rsid w:val="004D78D5"/>
    <w:rsid w:val="004F7356"/>
    <w:rsid w:val="00510C2C"/>
    <w:rsid w:val="005155ED"/>
    <w:rsid w:val="00515689"/>
    <w:rsid w:val="0053636B"/>
    <w:rsid w:val="00543C28"/>
    <w:rsid w:val="005522B0"/>
    <w:rsid w:val="00560E6D"/>
    <w:rsid w:val="005726CE"/>
    <w:rsid w:val="00575E9D"/>
    <w:rsid w:val="005812B5"/>
    <w:rsid w:val="005A5A18"/>
    <w:rsid w:val="005A6183"/>
    <w:rsid w:val="005B63D8"/>
    <w:rsid w:val="005E08BF"/>
    <w:rsid w:val="005E464A"/>
    <w:rsid w:val="005E5B98"/>
    <w:rsid w:val="005E5F43"/>
    <w:rsid w:val="00600575"/>
    <w:rsid w:val="00604DF2"/>
    <w:rsid w:val="00605F84"/>
    <w:rsid w:val="00607367"/>
    <w:rsid w:val="00626DC1"/>
    <w:rsid w:val="00631208"/>
    <w:rsid w:val="00641972"/>
    <w:rsid w:val="0064439C"/>
    <w:rsid w:val="00653BFF"/>
    <w:rsid w:val="00655606"/>
    <w:rsid w:val="00687A96"/>
    <w:rsid w:val="0069058E"/>
    <w:rsid w:val="00692F31"/>
    <w:rsid w:val="006A142C"/>
    <w:rsid w:val="006A1DFE"/>
    <w:rsid w:val="006A32B8"/>
    <w:rsid w:val="006D4121"/>
    <w:rsid w:val="006D68CE"/>
    <w:rsid w:val="006E3D20"/>
    <w:rsid w:val="006F49DB"/>
    <w:rsid w:val="00707B32"/>
    <w:rsid w:val="00721E3A"/>
    <w:rsid w:val="00730BC0"/>
    <w:rsid w:val="00730CF7"/>
    <w:rsid w:val="00732E1D"/>
    <w:rsid w:val="007337D5"/>
    <w:rsid w:val="00756A28"/>
    <w:rsid w:val="00756C7B"/>
    <w:rsid w:val="00763E4C"/>
    <w:rsid w:val="00774473"/>
    <w:rsid w:val="0077609F"/>
    <w:rsid w:val="007805C8"/>
    <w:rsid w:val="00787F00"/>
    <w:rsid w:val="00793086"/>
    <w:rsid w:val="007A2E32"/>
    <w:rsid w:val="007B095B"/>
    <w:rsid w:val="007B1188"/>
    <w:rsid w:val="007B31D1"/>
    <w:rsid w:val="007B3AA8"/>
    <w:rsid w:val="007C3FEE"/>
    <w:rsid w:val="007D1877"/>
    <w:rsid w:val="007F0677"/>
    <w:rsid w:val="007F31DB"/>
    <w:rsid w:val="0080299B"/>
    <w:rsid w:val="00814F89"/>
    <w:rsid w:val="00820D60"/>
    <w:rsid w:val="00825D2B"/>
    <w:rsid w:val="00841ACA"/>
    <w:rsid w:val="00845301"/>
    <w:rsid w:val="00845F68"/>
    <w:rsid w:val="00853643"/>
    <w:rsid w:val="00860F96"/>
    <w:rsid w:val="008831EE"/>
    <w:rsid w:val="00883FD7"/>
    <w:rsid w:val="008874F9"/>
    <w:rsid w:val="008A17B1"/>
    <w:rsid w:val="008A61E9"/>
    <w:rsid w:val="008A6C1D"/>
    <w:rsid w:val="008A7080"/>
    <w:rsid w:val="008C1DF6"/>
    <w:rsid w:val="008D7124"/>
    <w:rsid w:val="008D7EF8"/>
    <w:rsid w:val="008E2442"/>
    <w:rsid w:val="008E2BDD"/>
    <w:rsid w:val="008E44FC"/>
    <w:rsid w:val="008F44C1"/>
    <w:rsid w:val="00903650"/>
    <w:rsid w:val="00904A79"/>
    <w:rsid w:val="00913647"/>
    <w:rsid w:val="0091553C"/>
    <w:rsid w:val="00935E6A"/>
    <w:rsid w:val="0094682C"/>
    <w:rsid w:val="00950D95"/>
    <w:rsid w:val="0095591B"/>
    <w:rsid w:val="00956711"/>
    <w:rsid w:val="00965950"/>
    <w:rsid w:val="00980F0D"/>
    <w:rsid w:val="00982468"/>
    <w:rsid w:val="00982840"/>
    <w:rsid w:val="009959E9"/>
    <w:rsid w:val="009A1038"/>
    <w:rsid w:val="009A6852"/>
    <w:rsid w:val="009B2CBB"/>
    <w:rsid w:val="009B5B4E"/>
    <w:rsid w:val="009C0058"/>
    <w:rsid w:val="009D01FD"/>
    <w:rsid w:val="009E0AD7"/>
    <w:rsid w:val="009F047B"/>
    <w:rsid w:val="009F4174"/>
    <w:rsid w:val="009F6194"/>
    <w:rsid w:val="00A16837"/>
    <w:rsid w:val="00A278AA"/>
    <w:rsid w:val="00A27AFE"/>
    <w:rsid w:val="00A34766"/>
    <w:rsid w:val="00A379E0"/>
    <w:rsid w:val="00A37CD4"/>
    <w:rsid w:val="00A44330"/>
    <w:rsid w:val="00A47347"/>
    <w:rsid w:val="00A52C93"/>
    <w:rsid w:val="00A60856"/>
    <w:rsid w:val="00A66723"/>
    <w:rsid w:val="00A71A23"/>
    <w:rsid w:val="00A73690"/>
    <w:rsid w:val="00A756AE"/>
    <w:rsid w:val="00A77B77"/>
    <w:rsid w:val="00A8783A"/>
    <w:rsid w:val="00A91ABC"/>
    <w:rsid w:val="00AA2C47"/>
    <w:rsid w:val="00AA3C60"/>
    <w:rsid w:val="00AE74DB"/>
    <w:rsid w:val="00AF4269"/>
    <w:rsid w:val="00AF6340"/>
    <w:rsid w:val="00AF6B83"/>
    <w:rsid w:val="00B07DA1"/>
    <w:rsid w:val="00B12667"/>
    <w:rsid w:val="00B158AB"/>
    <w:rsid w:val="00B17635"/>
    <w:rsid w:val="00B250B4"/>
    <w:rsid w:val="00B27267"/>
    <w:rsid w:val="00B3150F"/>
    <w:rsid w:val="00B321B4"/>
    <w:rsid w:val="00B336E3"/>
    <w:rsid w:val="00B4748A"/>
    <w:rsid w:val="00B50E54"/>
    <w:rsid w:val="00B53608"/>
    <w:rsid w:val="00B546CC"/>
    <w:rsid w:val="00B65629"/>
    <w:rsid w:val="00B65C57"/>
    <w:rsid w:val="00B819F3"/>
    <w:rsid w:val="00B84568"/>
    <w:rsid w:val="00BB0219"/>
    <w:rsid w:val="00BB2B52"/>
    <w:rsid w:val="00BB3263"/>
    <w:rsid w:val="00BC0831"/>
    <w:rsid w:val="00BC4060"/>
    <w:rsid w:val="00BC499E"/>
    <w:rsid w:val="00BC596B"/>
    <w:rsid w:val="00BD0F35"/>
    <w:rsid w:val="00BD28D7"/>
    <w:rsid w:val="00C01B5F"/>
    <w:rsid w:val="00C13DA4"/>
    <w:rsid w:val="00C15FBB"/>
    <w:rsid w:val="00C1616A"/>
    <w:rsid w:val="00C17590"/>
    <w:rsid w:val="00C22B3C"/>
    <w:rsid w:val="00C44F78"/>
    <w:rsid w:val="00C52BBC"/>
    <w:rsid w:val="00C53434"/>
    <w:rsid w:val="00C546B0"/>
    <w:rsid w:val="00C85147"/>
    <w:rsid w:val="00C95466"/>
    <w:rsid w:val="00CA1A7D"/>
    <w:rsid w:val="00CA1FB9"/>
    <w:rsid w:val="00CA3B76"/>
    <w:rsid w:val="00CB7756"/>
    <w:rsid w:val="00CB7A11"/>
    <w:rsid w:val="00CC6BB0"/>
    <w:rsid w:val="00CC70B9"/>
    <w:rsid w:val="00CD6A11"/>
    <w:rsid w:val="00CE5042"/>
    <w:rsid w:val="00CF6068"/>
    <w:rsid w:val="00CF7173"/>
    <w:rsid w:val="00D03E03"/>
    <w:rsid w:val="00D03FF9"/>
    <w:rsid w:val="00D047B7"/>
    <w:rsid w:val="00D12EC4"/>
    <w:rsid w:val="00D14DC8"/>
    <w:rsid w:val="00D275A1"/>
    <w:rsid w:val="00D35B38"/>
    <w:rsid w:val="00D37DC6"/>
    <w:rsid w:val="00D4110B"/>
    <w:rsid w:val="00D4210D"/>
    <w:rsid w:val="00D46143"/>
    <w:rsid w:val="00D47687"/>
    <w:rsid w:val="00D52BCC"/>
    <w:rsid w:val="00D5430A"/>
    <w:rsid w:val="00D56695"/>
    <w:rsid w:val="00D64FFA"/>
    <w:rsid w:val="00D66A35"/>
    <w:rsid w:val="00D67A9B"/>
    <w:rsid w:val="00D7240A"/>
    <w:rsid w:val="00D74C4F"/>
    <w:rsid w:val="00D7516F"/>
    <w:rsid w:val="00D81B14"/>
    <w:rsid w:val="00D92F59"/>
    <w:rsid w:val="00D970B3"/>
    <w:rsid w:val="00D974A6"/>
    <w:rsid w:val="00DB47B0"/>
    <w:rsid w:val="00DC1220"/>
    <w:rsid w:val="00DC5F88"/>
    <w:rsid w:val="00DC7493"/>
    <w:rsid w:val="00DD03A7"/>
    <w:rsid w:val="00DD23CE"/>
    <w:rsid w:val="00DD6474"/>
    <w:rsid w:val="00DD6B2D"/>
    <w:rsid w:val="00DD751B"/>
    <w:rsid w:val="00DF1BE5"/>
    <w:rsid w:val="00E00565"/>
    <w:rsid w:val="00E03973"/>
    <w:rsid w:val="00E05D71"/>
    <w:rsid w:val="00E1033F"/>
    <w:rsid w:val="00E10B97"/>
    <w:rsid w:val="00E30417"/>
    <w:rsid w:val="00E52F51"/>
    <w:rsid w:val="00E650AF"/>
    <w:rsid w:val="00E67264"/>
    <w:rsid w:val="00E7193B"/>
    <w:rsid w:val="00E75FAE"/>
    <w:rsid w:val="00E8190F"/>
    <w:rsid w:val="00E859A6"/>
    <w:rsid w:val="00E94A97"/>
    <w:rsid w:val="00E9686D"/>
    <w:rsid w:val="00EA39CA"/>
    <w:rsid w:val="00EA464B"/>
    <w:rsid w:val="00EC15D6"/>
    <w:rsid w:val="00ED0E6E"/>
    <w:rsid w:val="00ED168E"/>
    <w:rsid w:val="00ED79F3"/>
    <w:rsid w:val="00EE2417"/>
    <w:rsid w:val="00EE349B"/>
    <w:rsid w:val="00EE56BF"/>
    <w:rsid w:val="00F06D31"/>
    <w:rsid w:val="00F17B58"/>
    <w:rsid w:val="00F26E1C"/>
    <w:rsid w:val="00F27EB9"/>
    <w:rsid w:val="00F32B3C"/>
    <w:rsid w:val="00F34E8A"/>
    <w:rsid w:val="00F5203C"/>
    <w:rsid w:val="00F55D50"/>
    <w:rsid w:val="00F57DF7"/>
    <w:rsid w:val="00F6670F"/>
    <w:rsid w:val="00F6745F"/>
    <w:rsid w:val="00F76A3D"/>
    <w:rsid w:val="00F83B7D"/>
    <w:rsid w:val="00F92ECC"/>
    <w:rsid w:val="00F92EDF"/>
    <w:rsid w:val="00F947C9"/>
    <w:rsid w:val="00F97DA4"/>
    <w:rsid w:val="00FA182A"/>
    <w:rsid w:val="00FA185E"/>
    <w:rsid w:val="00FA5149"/>
    <w:rsid w:val="00FB658B"/>
    <w:rsid w:val="00FD34B2"/>
    <w:rsid w:val="00FD751E"/>
    <w:rsid w:val="00FD75DF"/>
    <w:rsid w:val="00FE2D73"/>
    <w:rsid w:val="00FF1135"/>
    <w:rsid w:val="00FF2FD7"/>
    <w:rsid w:val="00FF52B6"/>
    <w:rsid w:val="00FF6C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CE943E9"/>
  <w15:docId w15:val="{D02BB93B-3197-4008-8268-6BE80E160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187261855">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 w:id="1791780954">
      <w:bodyDiv w:val="1"/>
      <w:marLeft w:val="0"/>
      <w:marRight w:val="0"/>
      <w:marTop w:val="0"/>
      <w:marBottom w:val="0"/>
      <w:divBdr>
        <w:top w:val="none" w:sz="0" w:space="0" w:color="auto"/>
        <w:left w:val="none" w:sz="0" w:space="0" w:color="auto"/>
        <w:bottom w:val="none" w:sz="0" w:space="0" w:color="auto"/>
        <w:right w:val="none" w:sz="0" w:space="0" w:color="auto"/>
      </w:divBdr>
    </w:div>
    <w:div w:id="1958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766</Words>
  <Characters>4368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5124</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Wheeler</dc:creator>
  <cp:lastModifiedBy>Anne Budd</cp:lastModifiedBy>
  <cp:revision>2</cp:revision>
  <cp:lastPrinted>2023-05-02T18:37:00Z</cp:lastPrinted>
  <dcterms:created xsi:type="dcterms:W3CDTF">2023-05-03T07:36:00Z</dcterms:created>
  <dcterms:modified xsi:type="dcterms:W3CDTF">2023-05-03T07:36:00Z</dcterms:modified>
</cp:coreProperties>
</file>